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561" w:rsidRDefault="0095125E" w:rsidP="00D0219F">
      <w:pPr>
        <w:spacing w:line="360" w:lineRule="auto"/>
        <w:jc w:val="center"/>
        <w:rPr>
          <w:rFonts w:ascii="Arial" w:hAnsi="Arial" w:cs="Arial"/>
          <w:b/>
          <w:sz w:val="24"/>
          <w:szCs w:val="24"/>
          <w:u w:val="single"/>
        </w:rPr>
      </w:pPr>
      <w:r w:rsidRPr="00D0219F">
        <w:rPr>
          <w:rFonts w:ascii="Arial" w:hAnsi="Arial" w:cs="Arial"/>
          <w:b/>
          <w:sz w:val="24"/>
          <w:szCs w:val="24"/>
          <w:u w:val="single"/>
        </w:rPr>
        <w:t xml:space="preserve">Estado contra </w:t>
      </w:r>
      <w:proofErr w:type="spellStart"/>
      <w:r w:rsidRPr="00D0219F">
        <w:rPr>
          <w:rFonts w:ascii="Arial" w:hAnsi="Arial" w:cs="Arial"/>
          <w:b/>
          <w:sz w:val="24"/>
          <w:szCs w:val="24"/>
          <w:u w:val="single"/>
        </w:rPr>
        <w:t>Influencers</w:t>
      </w:r>
      <w:proofErr w:type="spellEnd"/>
      <w:r w:rsidRPr="00D0219F">
        <w:rPr>
          <w:rFonts w:ascii="Arial" w:hAnsi="Arial" w:cs="Arial"/>
          <w:b/>
          <w:sz w:val="24"/>
          <w:szCs w:val="24"/>
          <w:u w:val="single"/>
        </w:rPr>
        <w:t>: ¿Una nueva institucionalidad?</w:t>
      </w:r>
      <w:r w:rsidR="00D07F24" w:rsidRPr="00D0219F">
        <w:rPr>
          <w:rFonts w:ascii="Arial" w:hAnsi="Arial" w:cs="Arial"/>
          <w:b/>
          <w:sz w:val="24"/>
          <w:szCs w:val="24"/>
          <w:u w:val="single"/>
        </w:rPr>
        <w:t xml:space="preserve"> ¿Una nueva forma de participación ciudadana?</w:t>
      </w:r>
    </w:p>
    <w:p w:rsidR="00CF0712" w:rsidRPr="00D0219F" w:rsidRDefault="00CF0712" w:rsidP="00D0219F">
      <w:pPr>
        <w:spacing w:line="360" w:lineRule="auto"/>
        <w:jc w:val="center"/>
        <w:rPr>
          <w:rFonts w:ascii="Arial" w:hAnsi="Arial" w:cs="Arial"/>
          <w:b/>
          <w:sz w:val="24"/>
          <w:szCs w:val="24"/>
          <w:u w:val="single"/>
        </w:rPr>
      </w:pPr>
    </w:p>
    <w:p w:rsidR="00583416" w:rsidRPr="00D0219F" w:rsidRDefault="00583416" w:rsidP="00D0219F">
      <w:pPr>
        <w:spacing w:line="360" w:lineRule="auto"/>
        <w:rPr>
          <w:rFonts w:ascii="Arial" w:hAnsi="Arial" w:cs="Arial"/>
          <w:b/>
          <w:sz w:val="24"/>
          <w:szCs w:val="24"/>
          <w:u w:val="single"/>
        </w:rPr>
      </w:pPr>
      <w:r w:rsidRPr="00D0219F">
        <w:rPr>
          <w:rFonts w:ascii="Arial" w:hAnsi="Arial" w:cs="Arial"/>
          <w:b/>
          <w:sz w:val="24"/>
          <w:szCs w:val="24"/>
          <w:u w:val="single"/>
        </w:rPr>
        <w:t>1 – Introducción – Manifestaciones.</w:t>
      </w:r>
    </w:p>
    <w:p w:rsidR="0095125E" w:rsidRPr="00D0219F" w:rsidRDefault="0095125E" w:rsidP="00D0219F">
      <w:pPr>
        <w:spacing w:line="360" w:lineRule="auto"/>
        <w:rPr>
          <w:rFonts w:ascii="Arial" w:hAnsi="Arial" w:cs="Arial"/>
          <w:sz w:val="24"/>
          <w:szCs w:val="24"/>
        </w:rPr>
      </w:pPr>
      <w:r w:rsidRPr="00D0219F">
        <w:rPr>
          <w:rFonts w:ascii="Arial" w:hAnsi="Arial" w:cs="Arial"/>
          <w:sz w:val="24"/>
          <w:szCs w:val="24"/>
        </w:rPr>
        <w:t xml:space="preserve">Estamos atravesando un tiempo donde las relaciones para con los otros no se basan solamente en situaciones presenciales. Vivimos una era donde la tecnología logró romper las barreras físicas del espacio para poder estar presentes en varios lugares en el mismo momento. Seguido de este cambio que envuelve a la sociedad, también se produce la apropiación de estas tecnologías y nuevas formas de comunicar por parte de las instituciones y órganos estatales. Pensar, hoy por hoy, que un municipio o un político pueden estar ajeno a las redes sociales es una idea arcaica, ya que su público objetivo, al que quiere </w:t>
      </w:r>
      <w:r w:rsidR="004E4C4B" w:rsidRPr="00D0219F">
        <w:rPr>
          <w:rFonts w:ascii="Arial" w:hAnsi="Arial" w:cs="Arial"/>
          <w:sz w:val="24"/>
          <w:szCs w:val="24"/>
        </w:rPr>
        <w:t>,</w:t>
      </w:r>
      <w:r w:rsidRPr="00D0219F">
        <w:rPr>
          <w:rFonts w:ascii="Arial" w:hAnsi="Arial" w:cs="Arial"/>
          <w:sz w:val="24"/>
          <w:szCs w:val="24"/>
        </w:rPr>
        <w:t xml:space="preserve"> debe</w:t>
      </w:r>
      <w:r w:rsidR="004E4C4B" w:rsidRPr="00D0219F">
        <w:rPr>
          <w:rFonts w:ascii="Arial" w:hAnsi="Arial" w:cs="Arial"/>
          <w:sz w:val="24"/>
          <w:szCs w:val="24"/>
        </w:rPr>
        <w:t xml:space="preserve"> o necesita</w:t>
      </w:r>
      <w:r w:rsidRPr="00D0219F">
        <w:rPr>
          <w:rFonts w:ascii="Arial" w:hAnsi="Arial" w:cs="Arial"/>
          <w:sz w:val="24"/>
          <w:szCs w:val="24"/>
        </w:rPr>
        <w:t xml:space="preserve"> comunicar, se encuentra en estos lugares impalpables. </w:t>
      </w:r>
    </w:p>
    <w:p w:rsidR="0095125E" w:rsidRPr="00D0219F" w:rsidRDefault="0095125E" w:rsidP="00D0219F">
      <w:pPr>
        <w:spacing w:line="360" w:lineRule="auto"/>
        <w:rPr>
          <w:rFonts w:ascii="Arial" w:hAnsi="Arial" w:cs="Arial"/>
          <w:sz w:val="24"/>
          <w:szCs w:val="24"/>
        </w:rPr>
      </w:pPr>
      <w:r w:rsidRPr="00D0219F">
        <w:rPr>
          <w:rFonts w:ascii="Arial" w:hAnsi="Arial" w:cs="Arial"/>
          <w:sz w:val="24"/>
          <w:szCs w:val="24"/>
        </w:rPr>
        <w:t xml:space="preserve">Ahora bien, la posibilidad de que las instituciones y las personas </w:t>
      </w:r>
      <w:r w:rsidR="0034587B" w:rsidRPr="00D0219F">
        <w:rPr>
          <w:rFonts w:ascii="Arial" w:hAnsi="Arial" w:cs="Arial"/>
          <w:sz w:val="24"/>
          <w:szCs w:val="24"/>
        </w:rPr>
        <w:t>públicas</w:t>
      </w:r>
      <w:r w:rsidRPr="00D0219F">
        <w:rPr>
          <w:rFonts w:ascii="Arial" w:hAnsi="Arial" w:cs="Arial"/>
          <w:sz w:val="24"/>
          <w:szCs w:val="24"/>
        </w:rPr>
        <w:t xml:space="preserve"> representativas de estas estén expuestas en el mismo lugar donde el </w:t>
      </w:r>
      <w:r w:rsidR="004E4C4B" w:rsidRPr="00D0219F">
        <w:rPr>
          <w:rFonts w:ascii="Arial" w:hAnsi="Arial" w:cs="Arial"/>
          <w:sz w:val="24"/>
          <w:szCs w:val="24"/>
        </w:rPr>
        <w:t>tráfico</w:t>
      </w:r>
      <w:r w:rsidRPr="00D0219F">
        <w:rPr>
          <w:rFonts w:ascii="Arial" w:hAnsi="Arial" w:cs="Arial"/>
          <w:sz w:val="24"/>
          <w:szCs w:val="24"/>
        </w:rPr>
        <w:t xml:space="preserve"> de información y comunicación se da masivamente a cada minuto supone la posibilidad de vulneración de las mismas. </w:t>
      </w:r>
      <w:r w:rsidR="004E4C4B" w:rsidRPr="00D0219F">
        <w:rPr>
          <w:rFonts w:ascii="Arial" w:hAnsi="Arial" w:cs="Arial"/>
          <w:sz w:val="24"/>
          <w:szCs w:val="24"/>
        </w:rPr>
        <w:t>Un ejemplo: En épocas anteriores, para que</w:t>
      </w:r>
      <w:r w:rsidRPr="00D0219F">
        <w:rPr>
          <w:rFonts w:ascii="Arial" w:hAnsi="Arial" w:cs="Arial"/>
          <w:sz w:val="24"/>
          <w:szCs w:val="24"/>
        </w:rPr>
        <w:t xml:space="preserve"> a un político se lo increpe por un accionar transcendido al conocimiento general del </w:t>
      </w:r>
      <w:r w:rsidR="004E4C4B" w:rsidRPr="00D0219F">
        <w:rPr>
          <w:rFonts w:ascii="Arial" w:hAnsi="Arial" w:cs="Arial"/>
          <w:sz w:val="24"/>
          <w:szCs w:val="24"/>
        </w:rPr>
        <w:t>público</w:t>
      </w:r>
      <w:r w:rsidRPr="00D0219F">
        <w:rPr>
          <w:rFonts w:ascii="Arial" w:hAnsi="Arial" w:cs="Arial"/>
          <w:sz w:val="24"/>
          <w:szCs w:val="24"/>
        </w:rPr>
        <w:t xml:space="preserve">, se debía compartir </w:t>
      </w:r>
      <w:r w:rsidR="004E4C4B" w:rsidRPr="00D0219F">
        <w:rPr>
          <w:rFonts w:ascii="Arial" w:hAnsi="Arial" w:cs="Arial"/>
          <w:sz w:val="24"/>
          <w:szCs w:val="24"/>
        </w:rPr>
        <w:t>un</w:t>
      </w:r>
      <w:r w:rsidRPr="00D0219F">
        <w:rPr>
          <w:rFonts w:ascii="Arial" w:hAnsi="Arial" w:cs="Arial"/>
          <w:sz w:val="24"/>
          <w:szCs w:val="24"/>
        </w:rPr>
        <w:t xml:space="preserve"> mismo espacio físico</w:t>
      </w:r>
      <w:r w:rsidR="004E4C4B" w:rsidRPr="00D0219F">
        <w:rPr>
          <w:rFonts w:ascii="Arial" w:hAnsi="Arial" w:cs="Arial"/>
          <w:sz w:val="24"/>
          <w:szCs w:val="24"/>
        </w:rPr>
        <w:t xml:space="preserve"> junto a</w:t>
      </w:r>
      <w:r w:rsidRPr="00D0219F">
        <w:rPr>
          <w:rFonts w:ascii="Arial" w:hAnsi="Arial" w:cs="Arial"/>
          <w:sz w:val="24"/>
          <w:szCs w:val="24"/>
        </w:rPr>
        <w:t xml:space="preserve"> este. Hoy, no es necesario poder tener la coincidencia o la </w:t>
      </w:r>
      <w:proofErr w:type="spellStart"/>
      <w:r w:rsidRPr="00D0219F">
        <w:rPr>
          <w:rFonts w:ascii="Arial" w:hAnsi="Arial" w:cs="Arial"/>
          <w:sz w:val="24"/>
          <w:szCs w:val="24"/>
        </w:rPr>
        <w:t>proactividad</w:t>
      </w:r>
      <w:proofErr w:type="spellEnd"/>
      <w:r w:rsidRPr="00D0219F">
        <w:rPr>
          <w:rFonts w:ascii="Arial" w:hAnsi="Arial" w:cs="Arial"/>
          <w:sz w:val="24"/>
          <w:szCs w:val="24"/>
        </w:rPr>
        <w:t xml:space="preserve"> de encontrarlo, solamente basta con ingresar a su perfil en redes sociales y plantear el descontento para con él o con alguno de sus dichos o acciones. </w:t>
      </w:r>
      <w:r w:rsidR="0034587B" w:rsidRPr="00D0219F">
        <w:rPr>
          <w:rFonts w:ascii="Arial" w:hAnsi="Arial" w:cs="Arial"/>
          <w:sz w:val="24"/>
          <w:szCs w:val="24"/>
        </w:rPr>
        <w:t xml:space="preserve">Es en este punto donde podemos hacer una pregunta y paralelismo. Si una persona se para en frente de casa de gobierno, por citar un ejemplo, a gritar en contra del gobernador puede pasar </w:t>
      </w:r>
      <w:r w:rsidR="00752E4A" w:rsidRPr="00D0219F">
        <w:rPr>
          <w:rFonts w:ascii="Arial" w:hAnsi="Arial" w:cs="Arial"/>
          <w:sz w:val="24"/>
          <w:szCs w:val="24"/>
        </w:rPr>
        <w:t>desapercibido</w:t>
      </w:r>
      <w:r w:rsidR="0034587B" w:rsidRPr="00D0219F">
        <w:rPr>
          <w:rFonts w:ascii="Arial" w:hAnsi="Arial" w:cs="Arial"/>
          <w:sz w:val="24"/>
          <w:szCs w:val="24"/>
        </w:rPr>
        <w:t xml:space="preserve">, ya que no cumple con </w:t>
      </w:r>
      <w:proofErr w:type="spellStart"/>
      <w:r w:rsidR="0034587B" w:rsidRPr="00D0219F">
        <w:rPr>
          <w:rFonts w:ascii="Arial" w:hAnsi="Arial" w:cs="Arial"/>
          <w:sz w:val="24"/>
          <w:szCs w:val="24"/>
        </w:rPr>
        <w:t>cannones</w:t>
      </w:r>
      <w:proofErr w:type="spellEnd"/>
      <w:r w:rsidR="0034587B" w:rsidRPr="00D0219F">
        <w:rPr>
          <w:rFonts w:ascii="Arial" w:hAnsi="Arial" w:cs="Arial"/>
          <w:sz w:val="24"/>
          <w:szCs w:val="24"/>
        </w:rPr>
        <w:t xml:space="preserve"> noticiosos de agenda </w:t>
      </w:r>
      <w:proofErr w:type="spellStart"/>
      <w:r w:rsidR="0034587B" w:rsidRPr="00D0219F">
        <w:rPr>
          <w:rFonts w:ascii="Arial" w:hAnsi="Arial" w:cs="Arial"/>
          <w:sz w:val="24"/>
          <w:szCs w:val="24"/>
        </w:rPr>
        <w:t>setting</w:t>
      </w:r>
      <w:proofErr w:type="spellEnd"/>
      <w:r w:rsidR="0034587B" w:rsidRPr="00D0219F">
        <w:rPr>
          <w:rFonts w:ascii="Arial" w:hAnsi="Arial" w:cs="Arial"/>
          <w:sz w:val="24"/>
          <w:szCs w:val="24"/>
        </w:rPr>
        <w:t xml:space="preserve">, pero si juntamos 10000 personas frente a casa de gobierno para gritar contra el titular del poder ejecutivo provincial, tendremos una manifestación y un </w:t>
      </w:r>
      <w:r w:rsidR="00752E4A" w:rsidRPr="00D0219F">
        <w:rPr>
          <w:rFonts w:ascii="Arial" w:hAnsi="Arial" w:cs="Arial"/>
          <w:sz w:val="24"/>
          <w:szCs w:val="24"/>
        </w:rPr>
        <w:t>relevamiento</w:t>
      </w:r>
      <w:r w:rsidR="0034587B" w:rsidRPr="00D0219F">
        <w:rPr>
          <w:rFonts w:ascii="Arial" w:hAnsi="Arial" w:cs="Arial"/>
          <w:sz w:val="24"/>
          <w:szCs w:val="24"/>
        </w:rPr>
        <w:t xml:space="preserve"> por parte de las agencias de noticias. Trabajando aun en este supuesto, si una persona </w:t>
      </w:r>
      <w:r w:rsidR="00752E4A" w:rsidRPr="00D0219F">
        <w:rPr>
          <w:rFonts w:ascii="Arial" w:hAnsi="Arial" w:cs="Arial"/>
          <w:sz w:val="24"/>
          <w:szCs w:val="24"/>
        </w:rPr>
        <w:t>comenta</w:t>
      </w:r>
      <w:r w:rsidR="0034587B" w:rsidRPr="00D0219F">
        <w:rPr>
          <w:rFonts w:ascii="Arial" w:hAnsi="Arial" w:cs="Arial"/>
          <w:sz w:val="24"/>
          <w:szCs w:val="24"/>
        </w:rPr>
        <w:t xml:space="preserve"> dentro de una publicación de un titular del gobierno, o una institución </w:t>
      </w:r>
      <w:r w:rsidR="00752E4A" w:rsidRPr="00D0219F">
        <w:rPr>
          <w:rFonts w:ascii="Arial" w:hAnsi="Arial" w:cs="Arial"/>
          <w:sz w:val="24"/>
          <w:szCs w:val="24"/>
        </w:rPr>
        <w:t>estatal</w:t>
      </w:r>
      <w:r w:rsidR="0034587B" w:rsidRPr="00D0219F">
        <w:rPr>
          <w:rFonts w:ascii="Arial" w:hAnsi="Arial" w:cs="Arial"/>
          <w:sz w:val="24"/>
          <w:szCs w:val="24"/>
        </w:rPr>
        <w:t xml:space="preserve">, mostrando su descontento, seguiría la misma </w:t>
      </w:r>
      <w:r w:rsidR="0034587B" w:rsidRPr="00D0219F">
        <w:rPr>
          <w:rFonts w:ascii="Arial" w:hAnsi="Arial" w:cs="Arial"/>
          <w:sz w:val="24"/>
          <w:szCs w:val="24"/>
        </w:rPr>
        <w:lastRenderedPageBreak/>
        <w:t xml:space="preserve">praxis anterior. Podría pasar </w:t>
      </w:r>
      <w:r w:rsidR="00752E4A" w:rsidRPr="00D0219F">
        <w:rPr>
          <w:rFonts w:ascii="Arial" w:hAnsi="Arial" w:cs="Arial"/>
          <w:sz w:val="24"/>
          <w:szCs w:val="24"/>
        </w:rPr>
        <w:t>desapercibido</w:t>
      </w:r>
      <w:r w:rsidR="0034587B" w:rsidRPr="00D0219F">
        <w:rPr>
          <w:rFonts w:ascii="Arial" w:hAnsi="Arial" w:cs="Arial"/>
          <w:sz w:val="24"/>
          <w:szCs w:val="24"/>
        </w:rPr>
        <w:t xml:space="preserve">. ¿Y si son no uno, sino 10000 comentarios? Ahora podría generarse la atención de la prensa para comentar este suceso, y luego claro, el </w:t>
      </w:r>
      <w:r w:rsidR="00752E4A" w:rsidRPr="00D0219F">
        <w:rPr>
          <w:rFonts w:ascii="Arial" w:hAnsi="Arial" w:cs="Arial"/>
          <w:sz w:val="24"/>
          <w:szCs w:val="24"/>
        </w:rPr>
        <w:t>porqué</w:t>
      </w:r>
      <w:r w:rsidR="0034587B" w:rsidRPr="00D0219F">
        <w:rPr>
          <w:rFonts w:ascii="Arial" w:hAnsi="Arial" w:cs="Arial"/>
          <w:sz w:val="24"/>
          <w:szCs w:val="24"/>
        </w:rPr>
        <w:t xml:space="preserve"> de los reclamos. La diferencia entre la primera opción y la segunda, es que esta </w:t>
      </w:r>
      <w:r w:rsidR="00752E4A" w:rsidRPr="00D0219F">
        <w:rPr>
          <w:rFonts w:ascii="Arial" w:hAnsi="Arial" w:cs="Arial"/>
          <w:sz w:val="24"/>
          <w:szCs w:val="24"/>
        </w:rPr>
        <w:t>última</w:t>
      </w:r>
      <w:r w:rsidR="0034587B" w:rsidRPr="00D0219F">
        <w:rPr>
          <w:rFonts w:ascii="Arial" w:hAnsi="Arial" w:cs="Arial"/>
          <w:sz w:val="24"/>
          <w:szCs w:val="24"/>
        </w:rPr>
        <w:t xml:space="preserve"> no necesita la coordinación del grupo de personas, ni necesita tampoco su presencia física, ni mucho de su tiempo (solo el que les tome escribir) y además </w:t>
      </w:r>
      <w:r w:rsidR="00752E4A" w:rsidRPr="00D0219F">
        <w:rPr>
          <w:rFonts w:ascii="Arial" w:hAnsi="Arial" w:cs="Arial"/>
          <w:sz w:val="24"/>
          <w:szCs w:val="24"/>
        </w:rPr>
        <w:t>está</w:t>
      </w:r>
      <w:r w:rsidR="0034587B" w:rsidRPr="00D0219F">
        <w:rPr>
          <w:rFonts w:ascii="Arial" w:hAnsi="Arial" w:cs="Arial"/>
          <w:sz w:val="24"/>
          <w:szCs w:val="24"/>
        </w:rPr>
        <w:t xml:space="preserve"> la idea de anonimato e impunidad que se encastra dentro de la participación en una red social. Estamos frente a una </w:t>
      </w:r>
      <w:r w:rsidR="00752E4A" w:rsidRPr="00D0219F">
        <w:rPr>
          <w:rFonts w:ascii="Arial" w:hAnsi="Arial" w:cs="Arial"/>
          <w:sz w:val="24"/>
          <w:szCs w:val="24"/>
        </w:rPr>
        <w:t>situación</w:t>
      </w:r>
      <w:r w:rsidR="0034587B" w:rsidRPr="00D0219F">
        <w:rPr>
          <w:rFonts w:ascii="Arial" w:hAnsi="Arial" w:cs="Arial"/>
          <w:sz w:val="24"/>
          <w:szCs w:val="24"/>
        </w:rPr>
        <w:t xml:space="preserve"> en la cual se puede tener una manifestación masiva a cada segundo, y esta ser trascendida de inmediato. Entonces, ¿las redes sociales nos d</w:t>
      </w:r>
      <w:r w:rsidR="00583416" w:rsidRPr="00D0219F">
        <w:rPr>
          <w:rFonts w:ascii="Arial" w:hAnsi="Arial" w:cs="Arial"/>
          <w:sz w:val="24"/>
          <w:szCs w:val="24"/>
        </w:rPr>
        <w:t>an una nueva institucionalidad?</w:t>
      </w:r>
    </w:p>
    <w:p w:rsidR="00996DA9" w:rsidRPr="00D0219F" w:rsidRDefault="00583416" w:rsidP="00D0219F">
      <w:pPr>
        <w:spacing w:line="360" w:lineRule="auto"/>
        <w:rPr>
          <w:rFonts w:ascii="Arial" w:hAnsi="Arial" w:cs="Arial"/>
          <w:sz w:val="24"/>
          <w:szCs w:val="24"/>
        </w:rPr>
      </w:pPr>
      <w:r w:rsidRPr="00D0219F">
        <w:rPr>
          <w:rFonts w:ascii="Arial" w:hAnsi="Arial" w:cs="Arial"/>
          <w:sz w:val="24"/>
          <w:szCs w:val="24"/>
        </w:rPr>
        <w:t xml:space="preserve">2 – </w:t>
      </w:r>
    </w:p>
    <w:p w:rsidR="00996DA9" w:rsidRPr="00D0219F" w:rsidRDefault="00996DA9" w:rsidP="00D0219F">
      <w:pPr>
        <w:spacing w:line="360" w:lineRule="auto"/>
        <w:rPr>
          <w:rFonts w:ascii="Arial" w:hAnsi="Arial" w:cs="Arial"/>
          <w:sz w:val="24"/>
          <w:szCs w:val="24"/>
        </w:rPr>
      </w:pPr>
      <w:r w:rsidRPr="00D0219F">
        <w:rPr>
          <w:rFonts w:ascii="Arial" w:hAnsi="Arial" w:cs="Arial"/>
          <w:sz w:val="24"/>
          <w:szCs w:val="24"/>
        </w:rPr>
        <w:t xml:space="preserve">Estamos atravesando un tiempo donde las relaciones para con los otros no se basan solamente en situaciones presenciales. Vivimos una era donde la tecnología logró romper las barreras físicas del espacio para poder estar presentes en varios lugares en el mismo momento. Seguido de este cambio que envuelve a la sociedad, también se produce la apropiación de estas tecnologías y nuevas formas de comunicar por parte de las instituciones y órganos estatales. Pensar, hoy por hoy, que un municipio o un político pueden estar ajeno a las redes sociales es una idea arcaica, ya que su público objetivo, al que quiere , debe o necesita comunicar, se encuentra en estos lugares impalpables. </w:t>
      </w:r>
    </w:p>
    <w:p w:rsidR="00996DA9" w:rsidRDefault="00996DA9" w:rsidP="00D0219F">
      <w:pPr>
        <w:spacing w:line="360" w:lineRule="auto"/>
        <w:rPr>
          <w:rFonts w:ascii="Arial" w:hAnsi="Arial" w:cs="Arial"/>
          <w:sz w:val="24"/>
          <w:szCs w:val="24"/>
        </w:rPr>
      </w:pPr>
      <w:r w:rsidRPr="00D0219F">
        <w:rPr>
          <w:rFonts w:ascii="Arial" w:hAnsi="Arial" w:cs="Arial"/>
          <w:sz w:val="24"/>
          <w:szCs w:val="24"/>
        </w:rPr>
        <w:t xml:space="preserve">Las redes sociales representan una gran cantidad de nuevas facetas dentro de las relaciones comunicacionales humanas que vivimos día a día y este trabajo busca poner en lugar de discusión la idea de una nueva institucionalidad dada por estos avances tecnológicos. Basados en la bibliografía aportada por el filósofo y ensayista coreano </w:t>
      </w:r>
      <w:proofErr w:type="spellStart"/>
      <w:r w:rsidRPr="00D0219F">
        <w:rPr>
          <w:rFonts w:ascii="Arial" w:hAnsi="Arial" w:cs="Arial"/>
          <w:sz w:val="24"/>
          <w:szCs w:val="24"/>
        </w:rPr>
        <w:t>Byun</w:t>
      </w:r>
      <w:proofErr w:type="spellEnd"/>
      <w:r w:rsidRPr="00D0219F">
        <w:rPr>
          <w:rFonts w:ascii="Arial" w:hAnsi="Arial" w:cs="Arial"/>
          <w:sz w:val="24"/>
          <w:szCs w:val="24"/>
        </w:rPr>
        <w:t xml:space="preserve"> </w:t>
      </w:r>
      <w:proofErr w:type="spellStart"/>
      <w:r w:rsidRPr="00D0219F">
        <w:rPr>
          <w:rFonts w:ascii="Arial" w:hAnsi="Arial" w:cs="Arial"/>
          <w:sz w:val="24"/>
          <w:szCs w:val="24"/>
        </w:rPr>
        <w:t>Chul</w:t>
      </w:r>
      <w:proofErr w:type="spellEnd"/>
      <w:r w:rsidRPr="00D0219F">
        <w:rPr>
          <w:rFonts w:ascii="Arial" w:hAnsi="Arial" w:cs="Arial"/>
          <w:sz w:val="24"/>
          <w:szCs w:val="24"/>
        </w:rPr>
        <w:t xml:space="preserve"> Han intentare despejar estas situaciones dadas y analizar qué rol ocupan los </w:t>
      </w:r>
      <w:proofErr w:type="spellStart"/>
      <w:r w:rsidRPr="00D0219F">
        <w:rPr>
          <w:rFonts w:ascii="Arial" w:hAnsi="Arial" w:cs="Arial"/>
          <w:sz w:val="24"/>
          <w:szCs w:val="24"/>
        </w:rPr>
        <w:t>influencer</w:t>
      </w:r>
      <w:proofErr w:type="spellEnd"/>
      <w:r w:rsidRPr="00D0219F">
        <w:rPr>
          <w:rFonts w:ascii="Arial" w:hAnsi="Arial" w:cs="Arial"/>
          <w:sz w:val="24"/>
          <w:szCs w:val="24"/>
        </w:rPr>
        <w:t xml:space="preserve"> </w:t>
      </w:r>
      <w:proofErr w:type="gramStart"/>
      <w:r w:rsidRPr="00D0219F">
        <w:rPr>
          <w:rFonts w:ascii="Arial" w:hAnsi="Arial" w:cs="Arial"/>
          <w:sz w:val="24"/>
          <w:szCs w:val="24"/>
        </w:rPr>
        <w:t>( a</w:t>
      </w:r>
      <w:proofErr w:type="gramEnd"/>
      <w:r w:rsidRPr="00D0219F">
        <w:rPr>
          <w:rFonts w:ascii="Arial" w:hAnsi="Arial" w:cs="Arial"/>
          <w:sz w:val="24"/>
          <w:szCs w:val="24"/>
        </w:rPr>
        <w:t xml:space="preserve"> quien definiremos como personas con relevancia mediática digital) en este marco de acción de las redes sociales, su rol frente a la opinión y el estado. </w:t>
      </w:r>
    </w:p>
    <w:p w:rsidR="00FF1780" w:rsidRDefault="00FF1780" w:rsidP="00D0219F">
      <w:pPr>
        <w:spacing w:line="360" w:lineRule="auto"/>
        <w:rPr>
          <w:rFonts w:ascii="Arial" w:hAnsi="Arial" w:cs="Arial"/>
          <w:sz w:val="24"/>
          <w:szCs w:val="24"/>
        </w:rPr>
      </w:pPr>
      <w:r>
        <w:rPr>
          <w:rFonts w:ascii="Arial" w:hAnsi="Arial" w:cs="Arial"/>
          <w:sz w:val="24"/>
          <w:szCs w:val="24"/>
        </w:rPr>
        <w:t xml:space="preserve">Para avanzar sobre el tema tomemos un extracto del libro “El </w:t>
      </w:r>
      <w:proofErr w:type="spellStart"/>
      <w:r>
        <w:rPr>
          <w:rFonts w:ascii="Arial" w:hAnsi="Arial" w:cs="Arial"/>
          <w:sz w:val="24"/>
          <w:szCs w:val="24"/>
        </w:rPr>
        <w:t>Enjanbre</w:t>
      </w:r>
      <w:proofErr w:type="spellEnd"/>
      <w:r>
        <w:rPr>
          <w:rFonts w:ascii="Arial" w:hAnsi="Arial" w:cs="Arial"/>
          <w:sz w:val="24"/>
          <w:szCs w:val="24"/>
        </w:rPr>
        <w:t>” del escritor coreano, radicado en Alemania, mencionado anteriormente.</w:t>
      </w:r>
    </w:p>
    <w:p w:rsidR="00FF1780" w:rsidRDefault="00FF1780" w:rsidP="00FF1780">
      <w:pPr>
        <w:spacing w:line="360" w:lineRule="auto"/>
        <w:rPr>
          <w:rFonts w:ascii="Arial" w:hAnsi="Arial" w:cs="Arial"/>
          <w:i/>
          <w:sz w:val="24"/>
          <w:szCs w:val="24"/>
        </w:rPr>
      </w:pPr>
      <w:r>
        <w:rPr>
          <w:rFonts w:ascii="Arial" w:hAnsi="Arial" w:cs="Arial"/>
          <w:i/>
          <w:sz w:val="24"/>
          <w:szCs w:val="24"/>
        </w:rPr>
        <w:lastRenderedPageBreak/>
        <w:t>“</w:t>
      </w:r>
      <w:r w:rsidRPr="00FF1780">
        <w:rPr>
          <w:rFonts w:ascii="Arial" w:hAnsi="Arial" w:cs="Arial"/>
          <w:i/>
          <w:sz w:val="24"/>
          <w:szCs w:val="24"/>
        </w:rPr>
        <w:t xml:space="preserve">El </w:t>
      </w:r>
      <w:r w:rsidRPr="00FF1780">
        <w:rPr>
          <w:rFonts w:ascii="Arial" w:hAnsi="Arial" w:cs="Arial"/>
          <w:i/>
          <w:sz w:val="24"/>
          <w:szCs w:val="24"/>
        </w:rPr>
        <w:t>distanciamiento es consti</w:t>
      </w:r>
      <w:r w:rsidRPr="00FF1780">
        <w:rPr>
          <w:rFonts w:ascii="Arial" w:hAnsi="Arial" w:cs="Arial"/>
          <w:i/>
          <w:sz w:val="24"/>
          <w:szCs w:val="24"/>
        </w:rPr>
        <w:t xml:space="preserve">tutivo para el espacio público. </w:t>
      </w:r>
      <w:r w:rsidRPr="00FF1780">
        <w:rPr>
          <w:rFonts w:ascii="Arial" w:hAnsi="Arial" w:cs="Arial"/>
          <w:i/>
          <w:sz w:val="24"/>
          <w:szCs w:val="24"/>
        </w:rPr>
        <w:t>Hoy, en cambio, reina una total f</w:t>
      </w:r>
      <w:r w:rsidRPr="00FF1780">
        <w:rPr>
          <w:rFonts w:ascii="Arial" w:hAnsi="Arial" w:cs="Arial"/>
          <w:i/>
          <w:sz w:val="24"/>
          <w:szCs w:val="24"/>
        </w:rPr>
        <w:t xml:space="preserve">alta de distancia, en la </w:t>
      </w:r>
      <w:r w:rsidRPr="00FF1780">
        <w:rPr>
          <w:rFonts w:ascii="Arial" w:hAnsi="Arial" w:cs="Arial"/>
          <w:i/>
          <w:sz w:val="24"/>
          <w:szCs w:val="24"/>
        </w:rPr>
        <w:t>que la intimidad es exp</w:t>
      </w:r>
      <w:r w:rsidRPr="00FF1780">
        <w:rPr>
          <w:rFonts w:ascii="Arial" w:hAnsi="Arial" w:cs="Arial"/>
          <w:i/>
          <w:sz w:val="24"/>
          <w:szCs w:val="24"/>
        </w:rPr>
        <w:t xml:space="preserve">uesta públicamente y lo privado </w:t>
      </w:r>
      <w:r w:rsidRPr="00FF1780">
        <w:rPr>
          <w:rFonts w:ascii="Arial" w:hAnsi="Arial" w:cs="Arial"/>
          <w:i/>
          <w:sz w:val="24"/>
          <w:szCs w:val="24"/>
        </w:rPr>
        <w:t>se hace público. S</w:t>
      </w:r>
      <w:r w:rsidRPr="00FF1780">
        <w:rPr>
          <w:rFonts w:ascii="Arial" w:hAnsi="Arial" w:cs="Arial"/>
          <w:i/>
          <w:sz w:val="24"/>
          <w:szCs w:val="24"/>
        </w:rPr>
        <w:t xml:space="preserve">in distancia tampoco es posible </w:t>
      </w:r>
      <w:r w:rsidRPr="00FF1780">
        <w:rPr>
          <w:rFonts w:ascii="Arial" w:hAnsi="Arial" w:cs="Arial"/>
          <w:i/>
          <w:sz w:val="24"/>
          <w:szCs w:val="24"/>
        </w:rPr>
        <w:t>ningún decoro. Tam</w:t>
      </w:r>
      <w:r w:rsidRPr="00FF1780">
        <w:rPr>
          <w:rFonts w:ascii="Arial" w:hAnsi="Arial" w:cs="Arial"/>
          <w:i/>
          <w:sz w:val="24"/>
          <w:szCs w:val="24"/>
        </w:rPr>
        <w:t xml:space="preserve">bién el entendimiento presupone </w:t>
      </w:r>
      <w:r w:rsidRPr="00FF1780">
        <w:rPr>
          <w:rFonts w:ascii="Arial" w:hAnsi="Arial" w:cs="Arial"/>
          <w:i/>
          <w:sz w:val="24"/>
          <w:szCs w:val="24"/>
        </w:rPr>
        <w:t>una mirada dista</w:t>
      </w:r>
      <w:r w:rsidRPr="00FF1780">
        <w:rPr>
          <w:rFonts w:ascii="Arial" w:hAnsi="Arial" w:cs="Arial"/>
          <w:i/>
          <w:sz w:val="24"/>
          <w:szCs w:val="24"/>
        </w:rPr>
        <w:t xml:space="preserve">nciada. La comunicación digital </w:t>
      </w:r>
      <w:r w:rsidRPr="00FF1780">
        <w:rPr>
          <w:rFonts w:ascii="Arial" w:hAnsi="Arial" w:cs="Arial"/>
          <w:i/>
          <w:sz w:val="24"/>
          <w:szCs w:val="24"/>
        </w:rPr>
        <w:t>deshace, en general, las dis</w:t>
      </w:r>
      <w:r w:rsidRPr="00FF1780">
        <w:rPr>
          <w:rFonts w:ascii="Arial" w:hAnsi="Arial" w:cs="Arial"/>
          <w:i/>
          <w:sz w:val="24"/>
          <w:szCs w:val="24"/>
        </w:rPr>
        <w:t xml:space="preserve">tancias. La destrucción de </w:t>
      </w:r>
      <w:r w:rsidRPr="00FF1780">
        <w:rPr>
          <w:rFonts w:ascii="Arial" w:hAnsi="Arial" w:cs="Arial"/>
          <w:i/>
          <w:sz w:val="24"/>
          <w:szCs w:val="24"/>
        </w:rPr>
        <w:t>las distancias espacial</w:t>
      </w:r>
      <w:r w:rsidRPr="00FF1780">
        <w:rPr>
          <w:rFonts w:ascii="Arial" w:hAnsi="Arial" w:cs="Arial"/>
          <w:i/>
          <w:sz w:val="24"/>
          <w:szCs w:val="24"/>
        </w:rPr>
        <w:t xml:space="preserve">es va de la mano con la erosión </w:t>
      </w:r>
      <w:r w:rsidRPr="00FF1780">
        <w:rPr>
          <w:rFonts w:ascii="Arial" w:hAnsi="Arial" w:cs="Arial"/>
          <w:i/>
          <w:sz w:val="24"/>
          <w:szCs w:val="24"/>
        </w:rPr>
        <w:t>de las distancias mental</w:t>
      </w:r>
      <w:r w:rsidRPr="00FF1780">
        <w:rPr>
          <w:rFonts w:ascii="Arial" w:hAnsi="Arial" w:cs="Arial"/>
          <w:i/>
          <w:sz w:val="24"/>
          <w:szCs w:val="24"/>
        </w:rPr>
        <w:t xml:space="preserve">es. La </w:t>
      </w:r>
      <w:proofErr w:type="spellStart"/>
      <w:r w:rsidRPr="00FF1780">
        <w:rPr>
          <w:rFonts w:ascii="Arial" w:hAnsi="Arial" w:cs="Arial"/>
          <w:i/>
          <w:sz w:val="24"/>
          <w:szCs w:val="24"/>
        </w:rPr>
        <w:t>medialidad</w:t>
      </w:r>
      <w:proofErr w:type="spellEnd"/>
      <w:r w:rsidRPr="00FF1780">
        <w:rPr>
          <w:rFonts w:ascii="Arial" w:hAnsi="Arial" w:cs="Arial"/>
          <w:i/>
          <w:sz w:val="24"/>
          <w:szCs w:val="24"/>
        </w:rPr>
        <w:t xml:space="preserve"> de lo digital </w:t>
      </w:r>
      <w:r w:rsidRPr="00FF1780">
        <w:rPr>
          <w:rFonts w:ascii="Arial" w:hAnsi="Arial" w:cs="Arial"/>
          <w:i/>
          <w:sz w:val="24"/>
          <w:szCs w:val="24"/>
        </w:rPr>
        <w:t>es perjudicial para el respeto.</w:t>
      </w:r>
      <w:r>
        <w:rPr>
          <w:rFonts w:ascii="Arial" w:hAnsi="Arial" w:cs="Arial"/>
          <w:i/>
          <w:sz w:val="24"/>
          <w:szCs w:val="24"/>
        </w:rPr>
        <w:t>”</w:t>
      </w:r>
    </w:p>
    <w:p w:rsidR="0077532B" w:rsidRDefault="0077532B" w:rsidP="00FF1780">
      <w:pPr>
        <w:spacing w:line="360" w:lineRule="auto"/>
        <w:rPr>
          <w:rFonts w:ascii="Arial" w:hAnsi="Arial" w:cs="Arial"/>
          <w:sz w:val="24"/>
          <w:szCs w:val="24"/>
        </w:rPr>
      </w:pPr>
      <w:r>
        <w:rPr>
          <w:rFonts w:ascii="Arial" w:hAnsi="Arial" w:cs="Arial"/>
          <w:sz w:val="24"/>
          <w:szCs w:val="24"/>
        </w:rPr>
        <w:t xml:space="preserve">Este concepto presentado en el ya mencionado libro, va acomodando los cimientos para comenzar a hilar ideas y preguntas sobre nuestra era digital. </w:t>
      </w:r>
    </w:p>
    <w:p w:rsidR="00E17949" w:rsidRDefault="0077532B" w:rsidP="00FF1780">
      <w:pPr>
        <w:spacing w:line="360" w:lineRule="auto"/>
        <w:rPr>
          <w:rFonts w:ascii="Arial" w:hAnsi="Arial" w:cs="Arial"/>
          <w:sz w:val="24"/>
          <w:szCs w:val="24"/>
        </w:rPr>
      </w:pPr>
      <w:r>
        <w:rPr>
          <w:rFonts w:ascii="Arial" w:hAnsi="Arial" w:cs="Arial"/>
          <w:sz w:val="24"/>
          <w:szCs w:val="24"/>
        </w:rPr>
        <w:t xml:space="preserve">Entendemos que en la </w:t>
      </w:r>
      <w:proofErr w:type="spellStart"/>
      <w:r>
        <w:rPr>
          <w:rFonts w:ascii="Arial" w:hAnsi="Arial" w:cs="Arial"/>
          <w:sz w:val="24"/>
          <w:szCs w:val="24"/>
        </w:rPr>
        <w:t>mediates</w:t>
      </w:r>
      <w:proofErr w:type="spellEnd"/>
      <w:r>
        <w:rPr>
          <w:rFonts w:ascii="Arial" w:hAnsi="Arial" w:cs="Arial"/>
          <w:sz w:val="24"/>
          <w:szCs w:val="24"/>
        </w:rPr>
        <w:t xml:space="preserve"> donde </w:t>
      </w:r>
      <w:r w:rsidR="00752E4A">
        <w:rPr>
          <w:rFonts w:ascii="Arial" w:hAnsi="Arial" w:cs="Arial"/>
          <w:sz w:val="24"/>
          <w:szCs w:val="24"/>
        </w:rPr>
        <w:t>residimos</w:t>
      </w:r>
      <w:r>
        <w:rPr>
          <w:rFonts w:ascii="Arial" w:hAnsi="Arial" w:cs="Arial"/>
          <w:sz w:val="24"/>
          <w:szCs w:val="24"/>
        </w:rPr>
        <w:t xml:space="preserve"> actualmente la barrera de lo </w:t>
      </w:r>
      <w:r w:rsidR="00752E4A">
        <w:rPr>
          <w:rFonts w:ascii="Arial" w:hAnsi="Arial" w:cs="Arial"/>
          <w:sz w:val="24"/>
          <w:szCs w:val="24"/>
        </w:rPr>
        <w:t>público</w:t>
      </w:r>
      <w:r>
        <w:rPr>
          <w:rFonts w:ascii="Arial" w:hAnsi="Arial" w:cs="Arial"/>
          <w:sz w:val="24"/>
          <w:szCs w:val="24"/>
        </w:rPr>
        <w:t xml:space="preserve"> y lo privado se desdibuja de una manera clara. Entra la idea de mostrar la intimidad de una manera clara, para generar un </w:t>
      </w:r>
      <w:r w:rsidR="00752E4A">
        <w:rPr>
          <w:rFonts w:ascii="Arial" w:hAnsi="Arial" w:cs="Arial"/>
          <w:sz w:val="24"/>
          <w:szCs w:val="24"/>
        </w:rPr>
        <w:t>vínculo</w:t>
      </w:r>
      <w:r>
        <w:rPr>
          <w:rFonts w:ascii="Arial" w:hAnsi="Arial" w:cs="Arial"/>
          <w:sz w:val="24"/>
          <w:szCs w:val="24"/>
        </w:rPr>
        <w:t xml:space="preserve"> de </w:t>
      </w:r>
      <w:r w:rsidR="00E17949">
        <w:rPr>
          <w:rFonts w:ascii="Arial" w:hAnsi="Arial" w:cs="Arial"/>
          <w:sz w:val="24"/>
          <w:szCs w:val="24"/>
        </w:rPr>
        <w:t xml:space="preserve">acercamiento en ese mundo digital, pero al exponernos de esa manera se da la manipulación </w:t>
      </w:r>
      <w:r w:rsidR="00752E4A">
        <w:rPr>
          <w:rFonts w:ascii="Arial" w:hAnsi="Arial" w:cs="Arial"/>
          <w:sz w:val="24"/>
          <w:szCs w:val="24"/>
        </w:rPr>
        <w:t>consiente</w:t>
      </w:r>
      <w:r w:rsidR="00E17949">
        <w:rPr>
          <w:rFonts w:ascii="Arial" w:hAnsi="Arial" w:cs="Arial"/>
          <w:sz w:val="24"/>
          <w:szCs w:val="24"/>
        </w:rPr>
        <w:t xml:space="preserve"> de nuestra intimidad; ¿por qué?, porque nadie quiere mostrar algo que no lo signifique de la manera que uno desea o considera necesaria para su </w:t>
      </w:r>
      <w:r w:rsidR="00752E4A">
        <w:rPr>
          <w:rFonts w:ascii="Arial" w:hAnsi="Arial" w:cs="Arial"/>
          <w:sz w:val="24"/>
          <w:szCs w:val="24"/>
        </w:rPr>
        <w:t>día</w:t>
      </w:r>
      <w:r w:rsidR="00E17949">
        <w:rPr>
          <w:rFonts w:ascii="Arial" w:hAnsi="Arial" w:cs="Arial"/>
          <w:sz w:val="24"/>
          <w:szCs w:val="24"/>
        </w:rPr>
        <w:t xml:space="preserve"> a </w:t>
      </w:r>
      <w:proofErr w:type="spellStart"/>
      <w:r w:rsidR="00E17949">
        <w:rPr>
          <w:rFonts w:ascii="Arial" w:hAnsi="Arial" w:cs="Arial"/>
          <w:sz w:val="24"/>
          <w:szCs w:val="24"/>
        </w:rPr>
        <w:t>dia</w:t>
      </w:r>
      <w:proofErr w:type="spellEnd"/>
      <w:r w:rsidR="00E17949">
        <w:rPr>
          <w:rFonts w:ascii="Arial" w:hAnsi="Arial" w:cs="Arial"/>
          <w:sz w:val="24"/>
          <w:szCs w:val="24"/>
        </w:rPr>
        <w:t xml:space="preserve">. </w:t>
      </w:r>
    </w:p>
    <w:p w:rsidR="00FF1780" w:rsidRPr="00E17949" w:rsidRDefault="00E17949" w:rsidP="00FF1780">
      <w:pPr>
        <w:spacing w:line="360" w:lineRule="auto"/>
        <w:rPr>
          <w:rFonts w:ascii="Arial" w:hAnsi="Arial" w:cs="Arial"/>
          <w:sz w:val="24"/>
          <w:szCs w:val="24"/>
        </w:rPr>
      </w:pPr>
      <w:r>
        <w:rPr>
          <w:rFonts w:ascii="Arial" w:hAnsi="Arial" w:cs="Arial"/>
          <w:sz w:val="24"/>
          <w:szCs w:val="24"/>
        </w:rPr>
        <w:t xml:space="preserve">Un orden instituido no buscara por sus propios medios crear uno </w:t>
      </w:r>
      <w:r w:rsidR="00752E4A">
        <w:rPr>
          <w:rFonts w:ascii="Arial" w:hAnsi="Arial" w:cs="Arial"/>
          <w:sz w:val="24"/>
          <w:szCs w:val="24"/>
        </w:rPr>
        <w:t>instituyente</w:t>
      </w:r>
      <w:r>
        <w:rPr>
          <w:rFonts w:ascii="Arial" w:hAnsi="Arial" w:cs="Arial"/>
          <w:sz w:val="24"/>
          <w:szCs w:val="24"/>
        </w:rPr>
        <w:t xml:space="preserve">, ya que estaría atentando contra su propia continuidad y existencia. Recae en esta instancia que las redes estatales entran en un contacto diario y expositivo con todo cibernauta, ese contacto, sumado a la falta de distancia y la invisibilidad del internet, permite que la </w:t>
      </w:r>
      <w:proofErr w:type="spellStart"/>
      <w:r>
        <w:rPr>
          <w:rFonts w:ascii="Arial" w:hAnsi="Arial" w:cs="Arial"/>
          <w:sz w:val="24"/>
          <w:szCs w:val="24"/>
        </w:rPr>
        <w:t>medialidad</w:t>
      </w:r>
      <w:proofErr w:type="spellEnd"/>
      <w:r>
        <w:rPr>
          <w:rFonts w:ascii="Arial" w:hAnsi="Arial" w:cs="Arial"/>
          <w:sz w:val="24"/>
          <w:szCs w:val="24"/>
        </w:rPr>
        <w:t xml:space="preserve"> digital logre romper la barrera del respeto, tomado como una idea de orden social. </w:t>
      </w:r>
    </w:p>
    <w:p w:rsidR="00FF1780" w:rsidRDefault="00FF1780" w:rsidP="00FF1780">
      <w:pPr>
        <w:spacing w:line="360" w:lineRule="auto"/>
        <w:rPr>
          <w:rFonts w:ascii="Arial" w:hAnsi="Arial" w:cs="Arial"/>
          <w:i/>
          <w:sz w:val="24"/>
          <w:szCs w:val="24"/>
        </w:rPr>
      </w:pPr>
      <w:r>
        <w:rPr>
          <w:rFonts w:ascii="Arial" w:hAnsi="Arial" w:cs="Arial"/>
          <w:i/>
          <w:sz w:val="24"/>
          <w:szCs w:val="24"/>
        </w:rPr>
        <w:t xml:space="preserve">“La comunicación digital </w:t>
      </w:r>
      <w:r w:rsidRPr="00FF1780">
        <w:rPr>
          <w:rFonts w:ascii="Arial" w:hAnsi="Arial" w:cs="Arial"/>
          <w:i/>
          <w:sz w:val="24"/>
          <w:szCs w:val="24"/>
        </w:rPr>
        <w:t>deshace, en general, las distancias. La dest</w:t>
      </w:r>
      <w:r>
        <w:rPr>
          <w:rFonts w:ascii="Arial" w:hAnsi="Arial" w:cs="Arial"/>
          <w:i/>
          <w:sz w:val="24"/>
          <w:szCs w:val="24"/>
        </w:rPr>
        <w:t xml:space="preserve">rucción de </w:t>
      </w:r>
      <w:r w:rsidRPr="00FF1780">
        <w:rPr>
          <w:rFonts w:ascii="Arial" w:hAnsi="Arial" w:cs="Arial"/>
          <w:i/>
          <w:sz w:val="24"/>
          <w:szCs w:val="24"/>
        </w:rPr>
        <w:t>las distancias espacial</w:t>
      </w:r>
      <w:r>
        <w:rPr>
          <w:rFonts w:ascii="Arial" w:hAnsi="Arial" w:cs="Arial"/>
          <w:i/>
          <w:sz w:val="24"/>
          <w:szCs w:val="24"/>
        </w:rPr>
        <w:t xml:space="preserve">es va de la mano con la erosión </w:t>
      </w:r>
      <w:r w:rsidRPr="00FF1780">
        <w:rPr>
          <w:rFonts w:ascii="Arial" w:hAnsi="Arial" w:cs="Arial"/>
          <w:i/>
          <w:sz w:val="24"/>
          <w:szCs w:val="24"/>
        </w:rPr>
        <w:t>de las distancias mental</w:t>
      </w:r>
      <w:r>
        <w:rPr>
          <w:rFonts w:ascii="Arial" w:hAnsi="Arial" w:cs="Arial"/>
          <w:i/>
          <w:sz w:val="24"/>
          <w:szCs w:val="24"/>
        </w:rPr>
        <w:t xml:space="preserve">es. La </w:t>
      </w:r>
      <w:proofErr w:type="spellStart"/>
      <w:r>
        <w:rPr>
          <w:rFonts w:ascii="Arial" w:hAnsi="Arial" w:cs="Arial"/>
          <w:i/>
          <w:sz w:val="24"/>
          <w:szCs w:val="24"/>
        </w:rPr>
        <w:t>medialidad</w:t>
      </w:r>
      <w:proofErr w:type="spellEnd"/>
      <w:r>
        <w:rPr>
          <w:rFonts w:ascii="Arial" w:hAnsi="Arial" w:cs="Arial"/>
          <w:i/>
          <w:sz w:val="24"/>
          <w:szCs w:val="24"/>
        </w:rPr>
        <w:t xml:space="preserve"> de lo digital </w:t>
      </w:r>
      <w:r w:rsidRPr="00FF1780">
        <w:rPr>
          <w:rFonts w:ascii="Arial" w:hAnsi="Arial" w:cs="Arial"/>
          <w:i/>
          <w:sz w:val="24"/>
          <w:szCs w:val="24"/>
        </w:rPr>
        <w:t>es perjudicial para el respeto.</w:t>
      </w:r>
      <w:r>
        <w:rPr>
          <w:rFonts w:ascii="Arial" w:hAnsi="Arial" w:cs="Arial"/>
          <w:i/>
          <w:sz w:val="24"/>
          <w:szCs w:val="24"/>
        </w:rPr>
        <w:t>”</w:t>
      </w:r>
    </w:p>
    <w:p w:rsidR="00FF1780" w:rsidRPr="00CF0712" w:rsidRDefault="00E17949" w:rsidP="00FF1780">
      <w:pPr>
        <w:spacing w:line="360" w:lineRule="auto"/>
        <w:rPr>
          <w:rFonts w:ascii="Arial" w:hAnsi="Arial" w:cs="Arial"/>
          <w:sz w:val="24"/>
          <w:szCs w:val="24"/>
        </w:rPr>
      </w:pPr>
      <w:r>
        <w:rPr>
          <w:rFonts w:ascii="Arial" w:hAnsi="Arial" w:cs="Arial"/>
          <w:sz w:val="24"/>
          <w:szCs w:val="24"/>
        </w:rPr>
        <w:t xml:space="preserve">La mentalidad digital de la cual se habla aquí, se puede entender como una suerte de masividad. </w:t>
      </w:r>
      <w:r w:rsidR="00CF0712">
        <w:rPr>
          <w:rFonts w:ascii="Arial" w:hAnsi="Arial" w:cs="Arial"/>
          <w:sz w:val="24"/>
          <w:szCs w:val="24"/>
        </w:rPr>
        <w:t xml:space="preserve">El saberse intocable, propio del contexto digital y las normas y falta de legislaciones o códigos de convivencia claros en este, logran una forma de inimputabilidad al como pensar, hablar o accionar. Escribe Han: </w:t>
      </w:r>
      <w:r w:rsidR="00FF1780">
        <w:rPr>
          <w:rFonts w:ascii="Arial" w:hAnsi="Arial" w:cs="Arial"/>
          <w:i/>
          <w:sz w:val="24"/>
          <w:szCs w:val="24"/>
        </w:rPr>
        <w:t>“</w:t>
      </w:r>
      <w:r w:rsidR="00FF1780" w:rsidRPr="00FF1780">
        <w:rPr>
          <w:rFonts w:ascii="Arial" w:hAnsi="Arial" w:cs="Arial"/>
          <w:i/>
          <w:sz w:val="24"/>
          <w:szCs w:val="24"/>
        </w:rPr>
        <w:t>La</w:t>
      </w:r>
      <w:r w:rsidR="00FF1780">
        <w:rPr>
          <w:rFonts w:ascii="Arial" w:hAnsi="Arial" w:cs="Arial"/>
          <w:i/>
          <w:sz w:val="24"/>
          <w:szCs w:val="24"/>
        </w:rPr>
        <w:t xml:space="preserve"> Comunicación anónima que es fomentada por el medio digital destruye masivamente </w:t>
      </w:r>
      <w:r w:rsidR="00FF1780" w:rsidRPr="00FF1780">
        <w:rPr>
          <w:rFonts w:ascii="Arial" w:hAnsi="Arial" w:cs="Arial"/>
          <w:i/>
          <w:sz w:val="24"/>
          <w:szCs w:val="24"/>
        </w:rPr>
        <w:t>el</w:t>
      </w:r>
      <w:r w:rsidR="00FF1780">
        <w:rPr>
          <w:rFonts w:ascii="Arial" w:hAnsi="Arial" w:cs="Arial"/>
          <w:i/>
          <w:sz w:val="24"/>
          <w:szCs w:val="24"/>
        </w:rPr>
        <w:t xml:space="preserve"> </w:t>
      </w:r>
      <w:r w:rsidR="00FF1780" w:rsidRPr="00FF1780">
        <w:rPr>
          <w:rFonts w:ascii="Arial" w:hAnsi="Arial" w:cs="Arial"/>
          <w:i/>
          <w:sz w:val="24"/>
          <w:szCs w:val="24"/>
        </w:rPr>
        <w:t>respeto.</w:t>
      </w:r>
      <w:r w:rsidR="00FF1780">
        <w:rPr>
          <w:rFonts w:ascii="Arial" w:hAnsi="Arial" w:cs="Arial"/>
          <w:i/>
          <w:sz w:val="24"/>
          <w:szCs w:val="24"/>
        </w:rPr>
        <w:t>”</w:t>
      </w:r>
    </w:p>
    <w:p w:rsidR="00CF0712" w:rsidRDefault="00CF0712" w:rsidP="00FF1780">
      <w:pPr>
        <w:spacing w:line="360" w:lineRule="auto"/>
        <w:rPr>
          <w:rFonts w:ascii="Arial" w:hAnsi="Arial" w:cs="Arial"/>
          <w:sz w:val="24"/>
          <w:szCs w:val="24"/>
        </w:rPr>
      </w:pPr>
      <w:r>
        <w:rPr>
          <w:rFonts w:ascii="Arial" w:hAnsi="Arial" w:cs="Arial"/>
          <w:sz w:val="24"/>
          <w:szCs w:val="24"/>
        </w:rPr>
        <w:lastRenderedPageBreak/>
        <w:t>3-</w:t>
      </w:r>
    </w:p>
    <w:p w:rsidR="00CF0712" w:rsidRPr="00CF0712" w:rsidRDefault="00CF0712" w:rsidP="00FF1780">
      <w:pPr>
        <w:spacing w:line="360" w:lineRule="auto"/>
        <w:rPr>
          <w:rFonts w:ascii="Arial" w:hAnsi="Arial" w:cs="Arial"/>
          <w:sz w:val="24"/>
          <w:szCs w:val="24"/>
        </w:rPr>
      </w:pPr>
      <w:r>
        <w:rPr>
          <w:rFonts w:ascii="Arial" w:hAnsi="Arial" w:cs="Arial"/>
          <w:sz w:val="24"/>
          <w:szCs w:val="24"/>
        </w:rPr>
        <w:t xml:space="preserve">Esta vorágine que se genera dentro de las redes, también puede tener un nombre </w:t>
      </w:r>
      <w:r w:rsidR="00752E4A">
        <w:rPr>
          <w:rFonts w:ascii="Arial" w:hAnsi="Arial" w:cs="Arial"/>
          <w:sz w:val="24"/>
          <w:szCs w:val="24"/>
        </w:rPr>
        <w:t>específico</w:t>
      </w:r>
      <w:r>
        <w:rPr>
          <w:rFonts w:ascii="Arial" w:hAnsi="Arial" w:cs="Arial"/>
          <w:sz w:val="24"/>
          <w:szCs w:val="24"/>
        </w:rPr>
        <w:t xml:space="preserve">: </w:t>
      </w:r>
      <w:proofErr w:type="spellStart"/>
      <w:r>
        <w:rPr>
          <w:rFonts w:ascii="Arial" w:hAnsi="Arial" w:cs="Arial"/>
          <w:sz w:val="24"/>
          <w:szCs w:val="24"/>
        </w:rPr>
        <w:t>ShitStorm</w:t>
      </w:r>
      <w:proofErr w:type="spellEnd"/>
      <w:r>
        <w:rPr>
          <w:rFonts w:ascii="Arial" w:hAnsi="Arial" w:cs="Arial"/>
          <w:sz w:val="24"/>
          <w:szCs w:val="24"/>
        </w:rPr>
        <w:t>.</w:t>
      </w:r>
    </w:p>
    <w:p w:rsidR="00FF1780" w:rsidRDefault="00FF1780" w:rsidP="00FF1780">
      <w:pPr>
        <w:spacing w:line="360" w:lineRule="auto"/>
        <w:rPr>
          <w:rFonts w:ascii="Arial" w:hAnsi="Arial" w:cs="Arial"/>
          <w:i/>
          <w:sz w:val="24"/>
          <w:szCs w:val="24"/>
        </w:rPr>
      </w:pPr>
      <w:r>
        <w:rPr>
          <w:rFonts w:ascii="Arial" w:hAnsi="Arial" w:cs="Arial"/>
          <w:i/>
          <w:sz w:val="24"/>
          <w:szCs w:val="24"/>
        </w:rPr>
        <w:t>“</w:t>
      </w:r>
      <w:r w:rsidRPr="00FF1780">
        <w:rPr>
          <w:rFonts w:ascii="Arial" w:hAnsi="Arial" w:cs="Arial"/>
          <w:i/>
          <w:sz w:val="24"/>
          <w:szCs w:val="24"/>
        </w:rPr>
        <w:t xml:space="preserve">La </w:t>
      </w:r>
      <w:proofErr w:type="spellStart"/>
      <w:r w:rsidRPr="00FF1780">
        <w:rPr>
          <w:rFonts w:ascii="Arial" w:hAnsi="Arial" w:cs="Arial"/>
          <w:i/>
          <w:sz w:val="24"/>
          <w:szCs w:val="24"/>
        </w:rPr>
        <w:t>shitstorm</w:t>
      </w:r>
      <w:proofErr w:type="spellEnd"/>
      <w:r w:rsidRPr="00FF1780">
        <w:rPr>
          <w:rFonts w:ascii="Arial" w:hAnsi="Arial" w:cs="Arial"/>
          <w:i/>
          <w:sz w:val="24"/>
          <w:szCs w:val="24"/>
        </w:rPr>
        <w:t xml:space="preserve"> tie</w:t>
      </w:r>
      <w:r>
        <w:rPr>
          <w:rFonts w:ascii="Arial" w:hAnsi="Arial" w:cs="Arial"/>
          <w:i/>
          <w:sz w:val="24"/>
          <w:szCs w:val="24"/>
        </w:rPr>
        <w:t xml:space="preserve">ne múltiples causas. Es posible </w:t>
      </w:r>
      <w:r w:rsidRPr="00FF1780">
        <w:rPr>
          <w:rFonts w:ascii="Arial" w:hAnsi="Arial" w:cs="Arial"/>
          <w:i/>
          <w:sz w:val="24"/>
          <w:szCs w:val="24"/>
        </w:rPr>
        <w:t>en una cultura de la falta de respeto y la indiscreción.</w:t>
      </w:r>
      <w:r>
        <w:rPr>
          <w:rFonts w:ascii="Arial" w:hAnsi="Arial" w:cs="Arial"/>
          <w:i/>
          <w:sz w:val="24"/>
          <w:szCs w:val="24"/>
        </w:rPr>
        <w:t>”</w:t>
      </w:r>
    </w:p>
    <w:p w:rsidR="00CF0712" w:rsidRDefault="00CF0712" w:rsidP="00FF1780">
      <w:pPr>
        <w:spacing w:line="360" w:lineRule="auto"/>
        <w:rPr>
          <w:rFonts w:ascii="Arial" w:hAnsi="Arial" w:cs="Arial"/>
          <w:sz w:val="24"/>
          <w:szCs w:val="24"/>
        </w:rPr>
      </w:pPr>
      <w:r>
        <w:rPr>
          <w:rFonts w:ascii="Arial" w:hAnsi="Arial" w:cs="Arial"/>
          <w:sz w:val="24"/>
          <w:szCs w:val="24"/>
        </w:rPr>
        <w:t xml:space="preserve">Su traducción seria como “Tormenta de Mierda”, haciendo alusión a que se ventilan y vuelan insultos y discusiones. Seguramente más de una vez, alguno de nosotros se habrá topado con una publicación en redes sociales que lleva una cantidad increíble de comentarios, uno </w:t>
      </w:r>
      <w:r w:rsidR="00752E4A">
        <w:rPr>
          <w:rFonts w:ascii="Arial" w:hAnsi="Arial" w:cs="Arial"/>
          <w:sz w:val="24"/>
          <w:szCs w:val="24"/>
        </w:rPr>
        <w:t>contestando</w:t>
      </w:r>
      <w:r>
        <w:rPr>
          <w:rFonts w:ascii="Arial" w:hAnsi="Arial" w:cs="Arial"/>
          <w:sz w:val="24"/>
          <w:szCs w:val="24"/>
        </w:rPr>
        <w:t xml:space="preserve"> a otro y generando una </w:t>
      </w:r>
      <w:r w:rsidR="00752E4A">
        <w:rPr>
          <w:rFonts w:ascii="Arial" w:hAnsi="Arial" w:cs="Arial"/>
          <w:sz w:val="24"/>
          <w:szCs w:val="24"/>
        </w:rPr>
        <w:t>interacción</w:t>
      </w:r>
      <w:r>
        <w:rPr>
          <w:rFonts w:ascii="Arial" w:hAnsi="Arial" w:cs="Arial"/>
          <w:sz w:val="24"/>
          <w:szCs w:val="24"/>
        </w:rPr>
        <w:t xml:space="preserve"> grande entre los usuarios pero sin buscar llegar a un consenso, sino solamente manifestando pensamientos, indignación o insultos. </w:t>
      </w:r>
    </w:p>
    <w:p w:rsidR="009321D2" w:rsidRDefault="009321D2" w:rsidP="00FF1780">
      <w:pPr>
        <w:spacing w:line="360" w:lineRule="auto"/>
        <w:rPr>
          <w:rFonts w:ascii="Arial" w:hAnsi="Arial" w:cs="Arial"/>
          <w:sz w:val="24"/>
          <w:szCs w:val="24"/>
        </w:rPr>
      </w:pPr>
      <w:r>
        <w:rPr>
          <w:rFonts w:ascii="Arial" w:hAnsi="Arial" w:cs="Arial"/>
          <w:sz w:val="24"/>
          <w:szCs w:val="24"/>
        </w:rPr>
        <w:t xml:space="preserve">Luego de este comienzo, y entendiendo la posibilidad de nuevas dinámicas de comunicación en las redes sociales, dinámicas menos formales y </w:t>
      </w:r>
      <w:r w:rsidR="00752E4A">
        <w:rPr>
          <w:rFonts w:ascii="Arial" w:hAnsi="Arial" w:cs="Arial"/>
          <w:sz w:val="24"/>
          <w:szCs w:val="24"/>
        </w:rPr>
        <w:t>más</w:t>
      </w:r>
      <w:r>
        <w:rPr>
          <w:rFonts w:ascii="Arial" w:hAnsi="Arial" w:cs="Arial"/>
          <w:sz w:val="24"/>
          <w:szCs w:val="24"/>
        </w:rPr>
        <w:t xml:space="preserve"> cambiantes del </w:t>
      </w:r>
      <w:proofErr w:type="spellStart"/>
      <w:r>
        <w:rPr>
          <w:rFonts w:ascii="Arial" w:hAnsi="Arial" w:cs="Arial"/>
          <w:sz w:val="24"/>
          <w:szCs w:val="24"/>
        </w:rPr>
        <w:t>dia</w:t>
      </w:r>
      <w:proofErr w:type="spellEnd"/>
      <w:r>
        <w:rPr>
          <w:rFonts w:ascii="Arial" w:hAnsi="Arial" w:cs="Arial"/>
          <w:sz w:val="24"/>
          <w:szCs w:val="24"/>
        </w:rPr>
        <w:t xml:space="preserve"> a </w:t>
      </w:r>
      <w:proofErr w:type="spellStart"/>
      <w:r>
        <w:rPr>
          <w:rFonts w:ascii="Arial" w:hAnsi="Arial" w:cs="Arial"/>
          <w:sz w:val="24"/>
          <w:szCs w:val="24"/>
        </w:rPr>
        <w:t>dia</w:t>
      </w:r>
      <w:proofErr w:type="spellEnd"/>
      <w:r>
        <w:rPr>
          <w:rFonts w:ascii="Arial" w:hAnsi="Arial" w:cs="Arial"/>
          <w:sz w:val="24"/>
          <w:szCs w:val="24"/>
        </w:rPr>
        <w:t xml:space="preserve"> propiamente </w:t>
      </w:r>
      <w:r w:rsidR="00752E4A">
        <w:rPr>
          <w:rFonts w:ascii="Arial" w:hAnsi="Arial" w:cs="Arial"/>
          <w:sz w:val="24"/>
          <w:szCs w:val="24"/>
        </w:rPr>
        <w:t>porque</w:t>
      </w:r>
      <w:r>
        <w:rPr>
          <w:rFonts w:ascii="Arial" w:hAnsi="Arial" w:cs="Arial"/>
          <w:sz w:val="24"/>
          <w:szCs w:val="24"/>
        </w:rPr>
        <w:t xml:space="preserve"> el medio y la </w:t>
      </w:r>
      <w:r w:rsidR="00752E4A">
        <w:rPr>
          <w:rFonts w:ascii="Arial" w:hAnsi="Arial" w:cs="Arial"/>
          <w:sz w:val="24"/>
          <w:szCs w:val="24"/>
        </w:rPr>
        <w:t>interacción</w:t>
      </w:r>
      <w:r>
        <w:rPr>
          <w:rFonts w:ascii="Arial" w:hAnsi="Arial" w:cs="Arial"/>
          <w:sz w:val="24"/>
          <w:szCs w:val="24"/>
        </w:rPr>
        <w:t xml:space="preserve"> digital lo es, y sumando a la ecuación la existencia de personas con clara participación en las redes, con la posibilidad de manejos masivos de usuarios, es que proponemos la pregunta que señala el título del trabajo. El ejemplo a nombrar es el de Martin Cirio, un </w:t>
      </w:r>
      <w:proofErr w:type="spellStart"/>
      <w:r>
        <w:rPr>
          <w:rFonts w:ascii="Arial" w:hAnsi="Arial" w:cs="Arial"/>
          <w:sz w:val="24"/>
          <w:szCs w:val="24"/>
        </w:rPr>
        <w:t>instagramer</w:t>
      </w:r>
      <w:proofErr w:type="spellEnd"/>
      <w:r>
        <w:rPr>
          <w:rFonts w:ascii="Arial" w:hAnsi="Arial" w:cs="Arial"/>
          <w:sz w:val="24"/>
          <w:szCs w:val="24"/>
        </w:rPr>
        <w:t xml:space="preserve"> y </w:t>
      </w:r>
      <w:proofErr w:type="spellStart"/>
      <w:r>
        <w:rPr>
          <w:rFonts w:ascii="Arial" w:hAnsi="Arial" w:cs="Arial"/>
          <w:sz w:val="24"/>
          <w:szCs w:val="24"/>
        </w:rPr>
        <w:t>youtuber</w:t>
      </w:r>
      <w:proofErr w:type="spellEnd"/>
      <w:r>
        <w:rPr>
          <w:rFonts w:ascii="Arial" w:hAnsi="Arial" w:cs="Arial"/>
          <w:sz w:val="24"/>
          <w:szCs w:val="24"/>
        </w:rPr>
        <w:t xml:space="preserve"> del cual dejamos una breve biografía. </w:t>
      </w:r>
    </w:p>
    <w:p w:rsidR="009321D2" w:rsidRDefault="009321D2" w:rsidP="00FF1780">
      <w:pPr>
        <w:spacing w:line="360" w:lineRule="auto"/>
        <w:rPr>
          <w:rFonts w:ascii="Arial" w:hAnsi="Arial" w:cs="Arial"/>
          <w:sz w:val="24"/>
          <w:szCs w:val="24"/>
        </w:rPr>
      </w:pPr>
      <w:r>
        <w:rPr>
          <w:rFonts w:ascii="Arial" w:hAnsi="Arial" w:cs="Arial"/>
          <w:sz w:val="24"/>
          <w:szCs w:val="24"/>
        </w:rPr>
        <w:t xml:space="preserve">Durante el transcurso del año 2019, Cirio protagonizo una gran cantidad de “ataques virtuales” a distintos organismos oficiales. Su metodología </w:t>
      </w:r>
      <w:r w:rsidR="00752E4A">
        <w:rPr>
          <w:rFonts w:ascii="Arial" w:hAnsi="Arial" w:cs="Arial"/>
          <w:sz w:val="24"/>
          <w:szCs w:val="24"/>
        </w:rPr>
        <w:t>partía</w:t>
      </w:r>
      <w:r>
        <w:rPr>
          <w:rFonts w:ascii="Arial" w:hAnsi="Arial" w:cs="Arial"/>
          <w:sz w:val="24"/>
          <w:szCs w:val="24"/>
        </w:rPr>
        <w:t xml:space="preserve"> de invitar a sus seguidores a ir a las </w:t>
      </w:r>
      <w:r w:rsidR="00752E4A">
        <w:rPr>
          <w:rFonts w:ascii="Arial" w:hAnsi="Arial" w:cs="Arial"/>
          <w:sz w:val="24"/>
          <w:szCs w:val="24"/>
        </w:rPr>
        <w:t>distintas</w:t>
      </w:r>
      <w:r>
        <w:rPr>
          <w:rFonts w:ascii="Arial" w:hAnsi="Arial" w:cs="Arial"/>
          <w:sz w:val="24"/>
          <w:szCs w:val="24"/>
        </w:rPr>
        <w:t xml:space="preserve"> redes sociales del funcionario de turno, o de la persona a atacar, para llenar sus cuentas con comentarios que lo ridiculicen o haciendo peticiones </w:t>
      </w:r>
      <w:proofErr w:type="spellStart"/>
      <w:r>
        <w:rPr>
          <w:rFonts w:ascii="Arial" w:hAnsi="Arial" w:cs="Arial"/>
          <w:sz w:val="24"/>
          <w:szCs w:val="24"/>
        </w:rPr>
        <w:t>especificas</w:t>
      </w:r>
      <w:proofErr w:type="spellEnd"/>
      <w:r>
        <w:rPr>
          <w:rFonts w:ascii="Arial" w:hAnsi="Arial" w:cs="Arial"/>
          <w:sz w:val="24"/>
          <w:szCs w:val="24"/>
        </w:rPr>
        <w:t xml:space="preserve">. La situaciones vividas fueron tales, que </w:t>
      </w:r>
      <w:r w:rsidR="00145B9A">
        <w:rPr>
          <w:rFonts w:ascii="Arial" w:hAnsi="Arial" w:cs="Arial"/>
          <w:sz w:val="24"/>
          <w:szCs w:val="24"/>
        </w:rPr>
        <w:t xml:space="preserve">ataco a la cantante a la conocida como Gladys La Bomba Tucumana, y </w:t>
      </w:r>
      <w:proofErr w:type="gramStart"/>
      <w:r w:rsidR="00145B9A">
        <w:rPr>
          <w:rFonts w:ascii="Arial" w:hAnsi="Arial" w:cs="Arial"/>
          <w:sz w:val="24"/>
          <w:szCs w:val="24"/>
        </w:rPr>
        <w:t>termino</w:t>
      </w:r>
      <w:proofErr w:type="gramEnd"/>
      <w:r w:rsidR="00145B9A">
        <w:rPr>
          <w:rFonts w:ascii="Arial" w:hAnsi="Arial" w:cs="Arial"/>
          <w:sz w:val="24"/>
          <w:szCs w:val="24"/>
        </w:rPr>
        <w:t xml:space="preserve"> costándole la posible candidatura a legisladora provincial en las </w:t>
      </w:r>
      <w:proofErr w:type="spellStart"/>
      <w:r w:rsidR="00145B9A">
        <w:rPr>
          <w:rFonts w:ascii="Arial" w:hAnsi="Arial" w:cs="Arial"/>
          <w:sz w:val="24"/>
          <w:szCs w:val="24"/>
        </w:rPr>
        <w:t>ultimas</w:t>
      </w:r>
      <w:proofErr w:type="spellEnd"/>
      <w:r w:rsidR="00145B9A">
        <w:rPr>
          <w:rFonts w:ascii="Arial" w:hAnsi="Arial" w:cs="Arial"/>
          <w:sz w:val="24"/>
          <w:szCs w:val="24"/>
        </w:rPr>
        <w:t xml:space="preserve"> elecciones. </w:t>
      </w:r>
      <w:proofErr w:type="spellStart"/>
      <w:r w:rsidR="00145B9A">
        <w:rPr>
          <w:rFonts w:ascii="Arial" w:hAnsi="Arial" w:cs="Arial"/>
          <w:sz w:val="24"/>
          <w:szCs w:val="24"/>
        </w:rPr>
        <w:t>Tambien</w:t>
      </w:r>
      <w:proofErr w:type="spellEnd"/>
      <w:r w:rsidR="00145B9A">
        <w:rPr>
          <w:rFonts w:ascii="Arial" w:hAnsi="Arial" w:cs="Arial"/>
          <w:sz w:val="24"/>
          <w:szCs w:val="24"/>
        </w:rPr>
        <w:t xml:space="preserve">, al ser declarado persona no grata en Chaco, intento hacer un show en Corrientes, pero desde los teatros de esa provincia le cerraron las puertas. Basto solamente 6 horas donde sus seguidores fueron a comentar en las cuentas del gobernador de Corrientes, del Ministro de turismo de esa provincia, y </w:t>
      </w:r>
      <w:r w:rsidR="00752E4A">
        <w:rPr>
          <w:rFonts w:ascii="Arial" w:hAnsi="Arial" w:cs="Arial"/>
          <w:sz w:val="24"/>
          <w:szCs w:val="24"/>
        </w:rPr>
        <w:lastRenderedPageBreak/>
        <w:t>de la directora</w:t>
      </w:r>
      <w:bookmarkStart w:id="0" w:name="_GoBack"/>
      <w:bookmarkEnd w:id="0"/>
      <w:r w:rsidR="00145B9A">
        <w:rPr>
          <w:rFonts w:ascii="Arial" w:hAnsi="Arial" w:cs="Arial"/>
          <w:sz w:val="24"/>
          <w:szCs w:val="24"/>
        </w:rPr>
        <w:t xml:space="preserve"> de un teatro provincial, que recibió una llamada del ministro de turismo de la nación pidiendo frenar los comentarios y asegurando un lugar en el teatro de Corrientes para actuar. </w:t>
      </w:r>
    </w:p>
    <w:p w:rsidR="00145B9A" w:rsidRDefault="00145B9A" w:rsidP="00FF1780">
      <w:pPr>
        <w:spacing w:line="360" w:lineRule="auto"/>
        <w:rPr>
          <w:rFonts w:ascii="Arial" w:hAnsi="Arial" w:cs="Arial"/>
          <w:sz w:val="24"/>
          <w:szCs w:val="24"/>
        </w:rPr>
      </w:pPr>
      <w:r>
        <w:rPr>
          <w:rFonts w:ascii="Arial" w:hAnsi="Arial" w:cs="Arial"/>
          <w:sz w:val="24"/>
          <w:szCs w:val="24"/>
        </w:rPr>
        <w:t xml:space="preserve">La pregunta es fácil, ¿las redes sociales dan la posibilidad de lograr que el Estado sea confrontado y cambie sus formas de actuar, o solamente generan la impunidad necesaria para la queja y los órganos de gobierno no están capacitados para responder estos ataques, lo que los condiciona a ceder frente a cualquier posible escandalo? </w:t>
      </w:r>
    </w:p>
    <w:p w:rsidR="009321D2" w:rsidRDefault="00145B9A" w:rsidP="00752E4A">
      <w:pPr>
        <w:spacing w:line="360" w:lineRule="auto"/>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p w:rsidR="00145B9A" w:rsidRDefault="00145B9A" w:rsidP="009321D2">
      <w:pPr>
        <w:spacing w:line="360" w:lineRule="auto"/>
        <w:rPr>
          <w:rFonts w:ascii="Arial" w:hAnsi="Arial" w:cs="Arial"/>
          <w:sz w:val="24"/>
          <w:szCs w:val="24"/>
        </w:rPr>
      </w:pPr>
    </w:p>
    <w:p w:rsidR="009321D2" w:rsidRPr="009321D2" w:rsidRDefault="009321D2" w:rsidP="009321D2">
      <w:pPr>
        <w:spacing w:line="360" w:lineRule="auto"/>
        <w:rPr>
          <w:rFonts w:ascii="Arial" w:hAnsi="Arial" w:cs="Arial"/>
          <w:sz w:val="24"/>
          <w:szCs w:val="24"/>
        </w:rPr>
      </w:pPr>
      <w:r w:rsidRPr="009321D2">
        <w:rPr>
          <w:rFonts w:ascii="Arial" w:hAnsi="Arial" w:cs="Arial"/>
          <w:b/>
          <w:sz w:val="24"/>
          <w:szCs w:val="24"/>
        </w:rPr>
        <w:lastRenderedPageBreak/>
        <w:t>Biografía Martin Cirio</w:t>
      </w:r>
      <w:r>
        <w:rPr>
          <w:rFonts w:ascii="Arial" w:hAnsi="Arial" w:cs="Arial"/>
          <w:sz w:val="24"/>
          <w:szCs w:val="24"/>
        </w:rPr>
        <w:br/>
      </w:r>
      <w:r w:rsidRPr="009321D2">
        <w:rPr>
          <w:rFonts w:ascii="Arial" w:hAnsi="Arial" w:cs="Arial"/>
          <w:sz w:val="24"/>
          <w:szCs w:val="24"/>
        </w:rPr>
        <w:br/>
      </w:r>
      <w:r w:rsidRPr="009321D2">
        <w:rPr>
          <w:rFonts w:ascii="Arial" w:hAnsi="Arial" w:cs="Arial"/>
          <w:sz w:val="24"/>
          <w:szCs w:val="24"/>
        </w:rPr>
        <w:t xml:space="preserve">Martin Cirio nació el 13 de Junio de 1984, en Buenos Aires. Antes de ser furor en las redes sociales, La </w:t>
      </w:r>
      <w:proofErr w:type="spellStart"/>
      <w:r w:rsidRPr="009321D2">
        <w:rPr>
          <w:rFonts w:ascii="Arial" w:hAnsi="Arial" w:cs="Arial"/>
          <w:sz w:val="24"/>
          <w:szCs w:val="24"/>
        </w:rPr>
        <w:t>Faraona</w:t>
      </w:r>
      <w:proofErr w:type="spellEnd"/>
      <w:r w:rsidRPr="009321D2">
        <w:rPr>
          <w:rFonts w:ascii="Arial" w:hAnsi="Arial" w:cs="Arial"/>
          <w:sz w:val="24"/>
          <w:szCs w:val="24"/>
        </w:rPr>
        <w:t xml:space="preserve"> se dedicaba a ser profesor particular de </w:t>
      </w:r>
      <w:proofErr w:type="gramStart"/>
      <w:r w:rsidRPr="009321D2">
        <w:rPr>
          <w:rFonts w:ascii="Arial" w:hAnsi="Arial" w:cs="Arial"/>
          <w:sz w:val="24"/>
          <w:szCs w:val="24"/>
        </w:rPr>
        <w:t>Inglés</w:t>
      </w:r>
      <w:proofErr w:type="gramEnd"/>
      <w:r w:rsidRPr="009321D2">
        <w:rPr>
          <w:rFonts w:ascii="Arial" w:hAnsi="Arial" w:cs="Arial"/>
          <w:sz w:val="24"/>
          <w:szCs w:val="24"/>
        </w:rPr>
        <w:t>, adem</w:t>
      </w:r>
      <w:r>
        <w:rPr>
          <w:rFonts w:ascii="Arial" w:hAnsi="Arial" w:cs="Arial"/>
          <w:sz w:val="24"/>
          <w:szCs w:val="24"/>
        </w:rPr>
        <w:t>ás de ser diseñador gráfico.</w:t>
      </w:r>
      <w:r w:rsidRPr="009321D2">
        <w:rPr>
          <w:rFonts w:ascii="Arial" w:hAnsi="Arial" w:cs="Arial"/>
          <w:sz w:val="24"/>
          <w:szCs w:val="24"/>
        </w:rPr>
        <w:t>​ Se graduó en el profesorado del colegio Sagrado Corazón, en el barrio porteño de Almagro. Su preferencia sexual son los hombres, y en cada uno de sus videos siempre hay una anécdota nueva sobre alguno de sus pretendientes.</w:t>
      </w:r>
      <w:r w:rsidR="00145B9A" w:rsidRPr="00145B9A">
        <w:rPr>
          <w:rFonts w:ascii="Arial" w:hAnsi="Arial" w:cs="Arial"/>
          <w:noProof/>
          <w:sz w:val="24"/>
          <w:szCs w:val="24"/>
          <w:lang w:eastAsia="es-AR"/>
        </w:rPr>
        <w:t xml:space="preserve"> </w:t>
      </w:r>
      <w:r w:rsidR="00145B9A">
        <w:rPr>
          <w:rFonts w:ascii="Arial" w:hAnsi="Arial" w:cs="Arial"/>
          <w:noProof/>
          <w:sz w:val="24"/>
          <w:szCs w:val="24"/>
          <w:lang w:eastAsia="es-AR"/>
        </w:rPr>
        <w:drawing>
          <wp:inline distT="0" distB="0" distL="0" distR="0" wp14:anchorId="737764F0" wp14:editId="4668306A">
            <wp:extent cx="5605145" cy="3016250"/>
            <wp:effectExtent l="0" t="0" r="0" b="0"/>
            <wp:docPr id="1" name="Imagen 1" descr="C:\Users\Tanque\Downloads\enalta.png_1484051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que\Downloads\enalta.png_148405167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5145" cy="3016250"/>
                    </a:xfrm>
                    <a:prstGeom prst="rect">
                      <a:avLst/>
                    </a:prstGeom>
                    <a:noFill/>
                    <a:ln>
                      <a:noFill/>
                    </a:ln>
                  </pic:spPr>
                </pic:pic>
              </a:graphicData>
            </a:graphic>
          </wp:inline>
        </w:drawing>
      </w:r>
    </w:p>
    <w:p w:rsidR="009321D2" w:rsidRDefault="009321D2" w:rsidP="009321D2">
      <w:pPr>
        <w:spacing w:line="360" w:lineRule="auto"/>
        <w:rPr>
          <w:rFonts w:ascii="Arial" w:hAnsi="Arial" w:cs="Arial"/>
          <w:sz w:val="24"/>
          <w:szCs w:val="24"/>
        </w:rPr>
      </w:pPr>
      <w:r w:rsidRPr="009321D2">
        <w:rPr>
          <w:rFonts w:ascii="Arial" w:hAnsi="Arial" w:cs="Arial"/>
          <w:sz w:val="24"/>
          <w:szCs w:val="24"/>
        </w:rPr>
        <w:t xml:space="preserve">Su canal de </w:t>
      </w:r>
      <w:proofErr w:type="spellStart"/>
      <w:r w:rsidRPr="009321D2">
        <w:rPr>
          <w:rFonts w:ascii="Arial" w:hAnsi="Arial" w:cs="Arial"/>
          <w:sz w:val="24"/>
          <w:szCs w:val="24"/>
        </w:rPr>
        <w:t>Youtube</w:t>
      </w:r>
      <w:proofErr w:type="spellEnd"/>
      <w:r w:rsidRPr="009321D2">
        <w:rPr>
          <w:rFonts w:ascii="Arial" w:hAnsi="Arial" w:cs="Arial"/>
          <w:sz w:val="24"/>
          <w:szCs w:val="24"/>
        </w:rPr>
        <w:t xml:space="preserve"> fue creado el 1ero de agosto del 2009, fecha en la cual también subió su primer video como un usuario más. Comenzó a tener constancia hace tres años en la plataforma pero recién este año llegó a los 100.000 suscriptores. Hoy en día cuenta con 360.000 suscriptores mientras que en </w:t>
      </w:r>
      <w:proofErr w:type="spellStart"/>
      <w:r w:rsidRPr="009321D2">
        <w:rPr>
          <w:rFonts w:ascii="Arial" w:hAnsi="Arial" w:cs="Arial"/>
          <w:sz w:val="24"/>
          <w:szCs w:val="24"/>
        </w:rPr>
        <w:t>Instagram</w:t>
      </w:r>
      <w:proofErr w:type="spellEnd"/>
      <w:r w:rsidRPr="009321D2">
        <w:rPr>
          <w:rFonts w:ascii="Arial" w:hAnsi="Arial" w:cs="Arial"/>
          <w:sz w:val="24"/>
          <w:szCs w:val="24"/>
        </w:rPr>
        <w:t xml:space="preserve"> cuenta con el doble de seguidores.</w:t>
      </w:r>
    </w:p>
    <w:p w:rsidR="009321D2" w:rsidRPr="009321D2" w:rsidRDefault="009321D2" w:rsidP="009321D2">
      <w:pPr>
        <w:spacing w:line="360" w:lineRule="auto"/>
        <w:rPr>
          <w:rFonts w:ascii="Arial" w:hAnsi="Arial" w:cs="Arial"/>
          <w:sz w:val="24"/>
          <w:szCs w:val="24"/>
        </w:rPr>
      </w:pPr>
      <w:r w:rsidRPr="009321D2">
        <w:rPr>
          <w:rFonts w:ascii="Arial" w:hAnsi="Arial" w:cs="Arial"/>
          <w:sz w:val="24"/>
          <w:szCs w:val="24"/>
        </w:rPr>
        <w:t>Además de los videos humorísticos que lo caracterizan, Martín también se dedica a realizar obras teatrales donde demuestra sus habilidad</w:t>
      </w:r>
      <w:r>
        <w:rPr>
          <w:rFonts w:ascii="Arial" w:hAnsi="Arial" w:cs="Arial"/>
          <w:sz w:val="24"/>
          <w:szCs w:val="24"/>
        </w:rPr>
        <w:t xml:space="preserve">es para el Stand Up y comedia. </w:t>
      </w:r>
      <w:r w:rsidRPr="009321D2">
        <w:rPr>
          <w:rFonts w:ascii="Arial" w:hAnsi="Arial" w:cs="Arial"/>
          <w:sz w:val="24"/>
          <w:szCs w:val="24"/>
        </w:rPr>
        <w:t>​ Actualmente se encuentra haciendo giras tanto dentro como fuera del país: Provincias como Chaco, Mendoza, La Plata, San Luis, San Juan, Córdoba, entre otros. Además de pa</w:t>
      </w:r>
      <w:r>
        <w:rPr>
          <w:rFonts w:ascii="Arial" w:hAnsi="Arial" w:cs="Arial"/>
          <w:sz w:val="24"/>
          <w:szCs w:val="24"/>
        </w:rPr>
        <w:t xml:space="preserve">íses limítrofes como Uruguay. </w:t>
      </w:r>
      <w:r w:rsidRPr="009321D2">
        <w:rPr>
          <w:rFonts w:ascii="Arial" w:hAnsi="Arial" w:cs="Arial"/>
          <w:sz w:val="24"/>
          <w:szCs w:val="24"/>
        </w:rPr>
        <w:t xml:space="preserve">Es importante comprender el impacto que producen sus videos en el público joven que él tiene. </w:t>
      </w:r>
      <w:r w:rsidRPr="009321D2">
        <w:rPr>
          <w:rFonts w:ascii="Arial" w:hAnsi="Arial" w:cs="Arial"/>
          <w:sz w:val="24"/>
          <w:szCs w:val="24"/>
        </w:rPr>
        <w:lastRenderedPageBreak/>
        <w:t xml:space="preserve">Dentro de este mundo de la </w:t>
      </w:r>
      <w:proofErr w:type="spellStart"/>
      <w:r w:rsidRPr="009321D2">
        <w:rPr>
          <w:rFonts w:ascii="Arial" w:hAnsi="Arial" w:cs="Arial"/>
          <w:sz w:val="24"/>
          <w:szCs w:val="24"/>
        </w:rPr>
        <w:t>faraona</w:t>
      </w:r>
      <w:proofErr w:type="spellEnd"/>
      <w:r w:rsidRPr="009321D2">
        <w:rPr>
          <w:rFonts w:ascii="Arial" w:hAnsi="Arial" w:cs="Arial"/>
          <w:sz w:val="24"/>
          <w:szCs w:val="24"/>
        </w:rPr>
        <w:t xml:space="preserve">, existe un lenguaje y un contexto que no todo el mundo puede comprender, a menos que seas un </w:t>
      </w:r>
      <w:proofErr w:type="spellStart"/>
      <w:r w:rsidRPr="009321D2">
        <w:rPr>
          <w:rFonts w:ascii="Arial" w:hAnsi="Arial" w:cs="Arial"/>
          <w:sz w:val="24"/>
          <w:szCs w:val="24"/>
        </w:rPr>
        <w:t>Farafan</w:t>
      </w:r>
      <w:proofErr w:type="spellEnd"/>
      <w:r w:rsidRPr="009321D2">
        <w:rPr>
          <w:rFonts w:ascii="Arial" w:hAnsi="Arial" w:cs="Arial"/>
          <w:sz w:val="24"/>
          <w:szCs w:val="24"/>
        </w:rPr>
        <w:t xml:space="preserve"> y estés sigui</w:t>
      </w:r>
      <w:r>
        <w:rPr>
          <w:rFonts w:ascii="Arial" w:hAnsi="Arial" w:cs="Arial"/>
          <w:sz w:val="24"/>
          <w:szCs w:val="24"/>
        </w:rPr>
        <w:t>endo sus videos constantemente.</w:t>
      </w:r>
    </w:p>
    <w:p w:rsidR="009321D2" w:rsidRDefault="009321D2" w:rsidP="009321D2">
      <w:pPr>
        <w:spacing w:line="360" w:lineRule="auto"/>
        <w:rPr>
          <w:rFonts w:ascii="Arial" w:hAnsi="Arial" w:cs="Arial"/>
          <w:sz w:val="24"/>
          <w:szCs w:val="24"/>
        </w:rPr>
      </w:pPr>
      <w:r w:rsidRPr="009321D2">
        <w:rPr>
          <w:rFonts w:ascii="Arial" w:hAnsi="Arial" w:cs="Arial"/>
          <w:sz w:val="24"/>
          <w:szCs w:val="24"/>
        </w:rPr>
        <w:t>Actualmente, Martin Cirio cuenta con más de 700.000 seguidores que incrementan día a día. Es furor en todas las redes sociales y siempre da de qué hablar. Se expresa sin pelos en la lengua, ni canjes, ni sponsor, ni representante, siendo genuino y completamente honesto con su público en cada uno de sus videos</w:t>
      </w:r>
    </w:p>
    <w:p w:rsidR="009321D2" w:rsidRDefault="009321D2" w:rsidP="009321D2">
      <w:pPr>
        <w:spacing w:line="360" w:lineRule="auto"/>
        <w:rPr>
          <w:rFonts w:ascii="Arial" w:hAnsi="Arial" w:cs="Arial"/>
          <w:sz w:val="24"/>
          <w:szCs w:val="24"/>
        </w:rPr>
      </w:pPr>
      <w:r w:rsidRPr="009321D2">
        <w:rPr>
          <w:rFonts w:ascii="Arial" w:hAnsi="Arial" w:cs="Arial"/>
          <w:sz w:val="24"/>
          <w:szCs w:val="24"/>
        </w:rPr>
        <w:t xml:space="preserve">El apodo "La </w:t>
      </w:r>
      <w:proofErr w:type="spellStart"/>
      <w:r w:rsidRPr="009321D2">
        <w:rPr>
          <w:rFonts w:ascii="Arial" w:hAnsi="Arial" w:cs="Arial"/>
          <w:sz w:val="24"/>
          <w:szCs w:val="24"/>
        </w:rPr>
        <w:t>Faraona</w:t>
      </w:r>
      <w:proofErr w:type="spellEnd"/>
      <w:r w:rsidRPr="009321D2">
        <w:rPr>
          <w:rFonts w:ascii="Arial" w:hAnsi="Arial" w:cs="Arial"/>
          <w:sz w:val="24"/>
          <w:szCs w:val="24"/>
        </w:rPr>
        <w:t>" surge de cuando estaba de viaje en Egipto. Él siempre cuenta que sus amigos lo llaman así por la cantidad de relaciones que tuvo, surgió medio en chiste eso de ser "</w:t>
      </w:r>
      <w:proofErr w:type="spellStart"/>
      <w:r w:rsidRPr="009321D2">
        <w:rPr>
          <w:rFonts w:ascii="Arial" w:hAnsi="Arial" w:cs="Arial"/>
          <w:sz w:val="24"/>
          <w:szCs w:val="24"/>
        </w:rPr>
        <w:t>Faraona</w:t>
      </w:r>
      <w:proofErr w:type="spellEnd"/>
      <w:r w:rsidRPr="009321D2">
        <w:rPr>
          <w:rFonts w:ascii="Arial" w:hAnsi="Arial" w:cs="Arial"/>
          <w:sz w:val="24"/>
          <w:szCs w:val="24"/>
        </w:rPr>
        <w:t xml:space="preserve">" y colonizar el lugar. Después quedó, y él mismo lo fue transformando en el personaje que es hoy en día. El humor que La </w:t>
      </w:r>
      <w:proofErr w:type="spellStart"/>
      <w:r w:rsidRPr="009321D2">
        <w:rPr>
          <w:rFonts w:ascii="Arial" w:hAnsi="Arial" w:cs="Arial"/>
          <w:sz w:val="24"/>
          <w:szCs w:val="24"/>
        </w:rPr>
        <w:t>Faraona</w:t>
      </w:r>
      <w:proofErr w:type="spellEnd"/>
      <w:r w:rsidRPr="009321D2">
        <w:rPr>
          <w:rFonts w:ascii="Arial" w:hAnsi="Arial" w:cs="Arial"/>
          <w:sz w:val="24"/>
          <w:szCs w:val="24"/>
        </w:rPr>
        <w:t xml:space="preserve"> aplica en sus videos tiene todo que ver con la </w:t>
      </w:r>
      <w:proofErr w:type="spellStart"/>
      <w:r w:rsidRPr="009321D2">
        <w:rPr>
          <w:rFonts w:ascii="Arial" w:hAnsi="Arial" w:cs="Arial"/>
          <w:sz w:val="24"/>
          <w:szCs w:val="24"/>
        </w:rPr>
        <w:t>escencia</w:t>
      </w:r>
      <w:proofErr w:type="spellEnd"/>
      <w:r w:rsidRPr="009321D2">
        <w:rPr>
          <w:rFonts w:ascii="Arial" w:hAnsi="Arial" w:cs="Arial"/>
          <w:sz w:val="24"/>
          <w:szCs w:val="24"/>
        </w:rPr>
        <w:t xml:space="preserve"> de él mismo. Martín siempre dice que "al que no le gusta, que no lo mire". Sostiene que él muestra todos los aspectos de la vida cotidiana, incluso aquellos que </w:t>
      </w:r>
      <w:r>
        <w:rPr>
          <w:rFonts w:ascii="Arial" w:hAnsi="Arial" w:cs="Arial"/>
          <w:sz w:val="24"/>
          <w:szCs w:val="24"/>
        </w:rPr>
        <w:t xml:space="preserve">mucha gente trata de ocultar. </w:t>
      </w:r>
    </w:p>
    <w:p w:rsidR="00145B9A" w:rsidRDefault="00145B9A" w:rsidP="009321D2">
      <w:pPr>
        <w:spacing w:line="360" w:lineRule="auto"/>
        <w:rPr>
          <w:rFonts w:ascii="Arial" w:hAnsi="Arial" w:cs="Arial"/>
          <w:sz w:val="24"/>
          <w:szCs w:val="24"/>
        </w:rPr>
      </w:pPr>
    </w:p>
    <w:p w:rsidR="00145B9A" w:rsidRDefault="00145B9A">
      <w:pPr>
        <w:rPr>
          <w:rFonts w:ascii="Arial" w:hAnsi="Arial" w:cs="Arial"/>
          <w:sz w:val="24"/>
          <w:szCs w:val="24"/>
        </w:rPr>
      </w:pPr>
      <w:r>
        <w:rPr>
          <w:rFonts w:ascii="Arial" w:hAnsi="Arial" w:cs="Arial"/>
          <w:sz w:val="24"/>
          <w:szCs w:val="24"/>
        </w:rPr>
        <w:br w:type="page"/>
      </w:r>
    </w:p>
    <w:p w:rsidR="00145B9A" w:rsidRDefault="00145B9A" w:rsidP="009321D2">
      <w:pPr>
        <w:spacing w:line="360" w:lineRule="auto"/>
        <w:rPr>
          <w:rFonts w:ascii="Arial" w:hAnsi="Arial" w:cs="Arial"/>
          <w:sz w:val="24"/>
          <w:szCs w:val="24"/>
        </w:rPr>
      </w:pPr>
      <w:r>
        <w:rPr>
          <w:rFonts w:ascii="Arial" w:hAnsi="Arial" w:cs="Arial"/>
          <w:sz w:val="24"/>
          <w:szCs w:val="24"/>
        </w:rPr>
        <w:lastRenderedPageBreak/>
        <w:t>Bibliografía</w:t>
      </w:r>
    </w:p>
    <w:p w:rsidR="00145B9A" w:rsidRPr="00752E4A" w:rsidRDefault="00145B9A" w:rsidP="00752E4A">
      <w:pPr>
        <w:pStyle w:val="Pa2"/>
        <w:rPr>
          <w:rFonts w:ascii="Arial" w:hAnsi="Arial" w:cs="Arial"/>
          <w:i/>
          <w:iCs/>
          <w:color w:val="000000"/>
        </w:rPr>
      </w:pPr>
      <w:proofErr w:type="spellStart"/>
      <w:r>
        <w:rPr>
          <w:rFonts w:ascii="Arial" w:hAnsi="Arial" w:cs="Arial"/>
        </w:rPr>
        <w:t>Gobernautas</w:t>
      </w:r>
      <w:proofErr w:type="spellEnd"/>
      <w:r>
        <w:rPr>
          <w:rFonts w:ascii="Arial" w:hAnsi="Arial" w:cs="Arial"/>
        </w:rPr>
        <w:t xml:space="preserve"> y ciudadanos - </w:t>
      </w:r>
      <w:r w:rsidRPr="00145B9A">
        <w:rPr>
          <w:rFonts w:ascii="Arial" w:hAnsi="Arial" w:cs="Arial"/>
        </w:rPr>
        <w:t>L</w:t>
      </w:r>
      <w:r>
        <w:rPr>
          <w:rFonts w:ascii="Arial" w:hAnsi="Arial" w:cs="Arial"/>
        </w:rPr>
        <w:t xml:space="preserve">os gobernantes latinoamericanos </w:t>
      </w:r>
      <w:r w:rsidRPr="00145B9A">
        <w:rPr>
          <w:rFonts w:ascii="Arial" w:hAnsi="Arial" w:cs="Arial"/>
        </w:rPr>
        <w:t>y la gestión de redes sociales</w:t>
      </w:r>
      <w:r w:rsidRPr="00145B9A">
        <w:rPr>
          <w:rFonts w:ascii="Arial" w:hAnsi="Arial" w:cs="Arial"/>
        </w:rPr>
        <w:t xml:space="preserve">.  - </w:t>
      </w:r>
      <w:r w:rsidRPr="00145B9A">
        <w:rPr>
          <w:rStyle w:val="A4"/>
          <w:rFonts w:ascii="Arial" w:hAnsi="Arial" w:cs="Arial"/>
          <w:sz w:val="24"/>
          <w:szCs w:val="24"/>
        </w:rPr>
        <w:t>Banco In</w:t>
      </w:r>
      <w:r w:rsidRPr="00145B9A">
        <w:rPr>
          <w:rStyle w:val="A4"/>
          <w:rFonts w:ascii="Arial" w:hAnsi="Arial" w:cs="Arial"/>
          <w:sz w:val="24"/>
          <w:szCs w:val="24"/>
        </w:rPr>
        <w:t>teramericano de Desarrollo</w:t>
      </w:r>
    </w:p>
    <w:p w:rsidR="00145B9A" w:rsidRDefault="00752E4A" w:rsidP="00145B9A">
      <w:pPr>
        <w:rPr>
          <w:rFonts w:ascii="Arial" w:hAnsi="Arial" w:cs="Arial"/>
          <w:sz w:val="24"/>
          <w:szCs w:val="24"/>
        </w:rPr>
      </w:pPr>
      <w:r>
        <w:rPr>
          <w:rFonts w:ascii="Arial" w:hAnsi="Arial" w:cs="Arial"/>
          <w:sz w:val="24"/>
          <w:szCs w:val="24"/>
        </w:rPr>
        <w:br/>
      </w:r>
      <w:r w:rsidR="00145B9A">
        <w:rPr>
          <w:rFonts w:ascii="Arial" w:hAnsi="Arial" w:cs="Arial"/>
          <w:sz w:val="24"/>
          <w:szCs w:val="24"/>
        </w:rPr>
        <w:t xml:space="preserve">En el </w:t>
      </w:r>
      <w:proofErr w:type="spellStart"/>
      <w:r w:rsidR="00145B9A">
        <w:rPr>
          <w:rFonts w:ascii="Arial" w:hAnsi="Arial" w:cs="Arial"/>
          <w:sz w:val="24"/>
          <w:szCs w:val="24"/>
        </w:rPr>
        <w:t>enjanmbre</w:t>
      </w:r>
      <w:proofErr w:type="spellEnd"/>
      <w:r w:rsidR="00145B9A">
        <w:rPr>
          <w:rFonts w:ascii="Arial" w:hAnsi="Arial" w:cs="Arial"/>
          <w:sz w:val="24"/>
          <w:szCs w:val="24"/>
        </w:rPr>
        <w:t xml:space="preserve"> – </w:t>
      </w:r>
      <w:proofErr w:type="spellStart"/>
      <w:r w:rsidR="00145B9A">
        <w:rPr>
          <w:rFonts w:ascii="Arial" w:hAnsi="Arial" w:cs="Arial"/>
          <w:sz w:val="24"/>
          <w:szCs w:val="24"/>
        </w:rPr>
        <w:t>Byun</w:t>
      </w:r>
      <w:proofErr w:type="spellEnd"/>
      <w:r w:rsidR="00145B9A">
        <w:rPr>
          <w:rFonts w:ascii="Arial" w:hAnsi="Arial" w:cs="Arial"/>
          <w:sz w:val="24"/>
          <w:szCs w:val="24"/>
        </w:rPr>
        <w:t xml:space="preserve"> </w:t>
      </w:r>
      <w:proofErr w:type="spellStart"/>
      <w:r w:rsidR="00145B9A">
        <w:rPr>
          <w:rFonts w:ascii="Arial" w:hAnsi="Arial" w:cs="Arial"/>
          <w:sz w:val="24"/>
          <w:szCs w:val="24"/>
        </w:rPr>
        <w:t>Chul</w:t>
      </w:r>
      <w:proofErr w:type="spellEnd"/>
      <w:r w:rsidR="00145B9A">
        <w:rPr>
          <w:rFonts w:ascii="Arial" w:hAnsi="Arial" w:cs="Arial"/>
          <w:sz w:val="24"/>
          <w:szCs w:val="24"/>
        </w:rPr>
        <w:t xml:space="preserve"> Han</w:t>
      </w:r>
    </w:p>
    <w:p w:rsidR="00752E4A" w:rsidRDefault="00752E4A" w:rsidP="00145B9A">
      <w:pPr>
        <w:rPr>
          <w:rFonts w:ascii="Arial" w:hAnsi="Arial" w:cs="Arial"/>
          <w:sz w:val="24"/>
          <w:szCs w:val="24"/>
        </w:rPr>
      </w:pPr>
      <w:r>
        <w:rPr>
          <w:rFonts w:ascii="Arial" w:hAnsi="Arial" w:cs="Arial"/>
          <w:sz w:val="24"/>
          <w:szCs w:val="24"/>
        </w:rPr>
        <w:t xml:space="preserve">Identidad de las Organizaciones - </w:t>
      </w:r>
      <w:proofErr w:type="spellStart"/>
      <w:r>
        <w:rPr>
          <w:rFonts w:ascii="Arial" w:hAnsi="Arial" w:cs="Arial"/>
          <w:sz w:val="24"/>
          <w:szCs w:val="24"/>
        </w:rPr>
        <w:t>Schvarstein</w:t>
      </w:r>
      <w:proofErr w:type="spellEnd"/>
    </w:p>
    <w:p w:rsidR="00145B9A" w:rsidRPr="00145B9A" w:rsidRDefault="00145B9A" w:rsidP="00145B9A">
      <w:pPr>
        <w:rPr>
          <w:rFonts w:ascii="Arial" w:hAnsi="Arial" w:cs="Arial"/>
          <w:sz w:val="24"/>
          <w:szCs w:val="24"/>
        </w:rPr>
      </w:pPr>
    </w:p>
    <w:sectPr w:rsidR="00145B9A" w:rsidRPr="00145B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entonSans BookItalic">
    <w:altName w:val="BentonSans Book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25"/>
    <w:rsid w:val="00145B9A"/>
    <w:rsid w:val="0034587B"/>
    <w:rsid w:val="004E4C4B"/>
    <w:rsid w:val="00583416"/>
    <w:rsid w:val="005F6D25"/>
    <w:rsid w:val="00752E4A"/>
    <w:rsid w:val="0077532B"/>
    <w:rsid w:val="008E2142"/>
    <w:rsid w:val="009321D2"/>
    <w:rsid w:val="0095125E"/>
    <w:rsid w:val="00996DA9"/>
    <w:rsid w:val="00CF0712"/>
    <w:rsid w:val="00D0219F"/>
    <w:rsid w:val="00D07F24"/>
    <w:rsid w:val="00E17949"/>
    <w:rsid w:val="00E21AD0"/>
    <w:rsid w:val="00E650C7"/>
    <w:rsid w:val="00E776DF"/>
    <w:rsid w:val="00EF3CC7"/>
    <w:rsid w:val="00EF5BF8"/>
    <w:rsid w:val="00F2066F"/>
    <w:rsid w:val="00FF17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4D96E-B2E0-423E-ABDB-FB23CB5E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2">
    <w:name w:val="Pa2"/>
    <w:basedOn w:val="Normal"/>
    <w:next w:val="Normal"/>
    <w:uiPriority w:val="99"/>
    <w:rsid w:val="00145B9A"/>
    <w:pPr>
      <w:autoSpaceDE w:val="0"/>
      <w:autoSpaceDN w:val="0"/>
      <w:adjustRightInd w:val="0"/>
      <w:spacing w:after="0" w:line="221" w:lineRule="atLeast"/>
    </w:pPr>
    <w:rPr>
      <w:rFonts w:ascii="BentonSans BookItalic" w:hAnsi="BentonSans BookItalic"/>
      <w:sz w:val="24"/>
      <w:szCs w:val="24"/>
    </w:rPr>
  </w:style>
  <w:style w:type="character" w:customStyle="1" w:styleId="A4">
    <w:name w:val="A4"/>
    <w:uiPriority w:val="99"/>
    <w:rsid w:val="00145B9A"/>
    <w:rPr>
      <w:rFonts w:cs="BentonSans BookItalic"/>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67535">
      <w:bodyDiv w:val="1"/>
      <w:marLeft w:val="0"/>
      <w:marRight w:val="0"/>
      <w:marTop w:val="0"/>
      <w:marBottom w:val="0"/>
      <w:divBdr>
        <w:top w:val="none" w:sz="0" w:space="0" w:color="auto"/>
        <w:left w:val="none" w:sz="0" w:space="0" w:color="auto"/>
        <w:bottom w:val="none" w:sz="0" w:space="0" w:color="auto"/>
        <w:right w:val="none" w:sz="0" w:space="0" w:color="auto"/>
      </w:divBdr>
    </w:div>
    <w:div w:id="14084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1797</Words>
  <Characters>9889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Tanque</dc:creator>
  <cp:keywords/>
  <dc:description/>
  <cp:lastModifiedBy>Tanque</cp:lastModifiedBy>
  <cp:revision>2</cp:revision>
  <dcterms:created xsi:type="dcterms:W3CDTF">2019-10-01T02:57:00Z</dcterms:created>
  <dcterms:modified xsi:type="dcterms:W3CDTF">2019-10-01T02:57:00Z</dcterms:modified>
</cp:coreProperties>
</file>